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96" w:rsidRPr="002405CB" w:rsidRDefault="006A0604" w:rsidP="0031370A">
      <w:pPr>
        <w:jc w:val="center"/>
        <w:rPr>
          <w:b/>
          <w:u w:val="single"/>
        </w:rPr>
      </w:pPr>
      <w:r w:rsidRPr="002405CB">
        <w:rPr>
          <w:b/>
          <w:u w:val="single"/>
        </w:rPr>
        <w:t xml:space="preserve">Unit </w:t>
      </w:r>
      <w:r w:rsidR="00AD22DA" w:rsidRPr="002405CB">
        <w:rPr>
          <w:b/>
          <w:u w:val="single"/>
        </w:rPr>
        <w:t>Three</w:t>
      </w:r>
      <w:r w:rsidRPr="002405CB">
        <w:rPr>
          <w:b/>
          <w:u w:val="single"/>
        </w:rPr>
        <w:t xml:space="preserve">: </w:t>
      </w:r>
      <w:r w:rsidR="0031370A" w:rsidRPr="002405CB">
        <w:rPr>
          <w:b/>
          <w:u w:val="single"/>
        </w:rPr>
        <w:t>The Industrialization of the United States: The Rise of Big Business</w:t>
      </w:r>
    </w:p>
    <w:p w:rsidR="0031370A" w:rsidRPr="002405CB" w:rsidRDefault="0031370A" w:rsidP="0031370A">
      <w:pPr>
        <w:pStyle w:val="Default"/>
        <w:ind w:left="720" w:hanging="720"/>
        <w:rPr>
          <w:rFonts w:asciiTheme="minorHAnsi" w:hAnsiTheme="minorHAnsi"/>
          <w:sz w:val="20"/>
          <w:szCs w:val="20"/>
        </w:rPr>
      </w:pPr>
      <w:r w:rsidRPr="002405CB">
        <w:rPr>
          <w:rFonts w:asciiTheme="minorHAnsi" w:hAnsiTheme="minorHAnsi"/>
          <w:b/>
          <w:bCs/>
          <w:sz w:val="20"/>
          <w:szCs w:val="20"/>
        </w:rPr>
        <w:t xml:space="preserve">SSUSH11 The student will describe the growth of big business and technological innovations after Reconstruction. </w:t>
      </w:r>
    </w:p>
    <w:p w:rsidR="0031370A" w:rsidRPr="002405CB" w:rsidRDefault="0031370A" w:rsidP="0031370A">
      <w:pPr>
        <w:pStyle w:val="Default"/>
        <w:ind w:left="720" w:hanging="360"/>
        <w:rPr>
          <w:rFonts w:asciiTheme="minorHAnsi" w:hAnsiTheme="minorHAnsi"/>
          <w:sz w:val="20"/>
          <w:szCs w:val="20"/>
        </w:rPr>
      </w:pPr>
      <w:r w:rsidRPr="002405CB">
        <w:rPr>
          <w:rFonts w:asciiTheme="minorHAnsi" w:hAnsiTheme="minorHAnsi"/>
          <w:sz w:val="20"/>
          <w:szCs w:val="20"/>
        </w:rPr>
        <w:t xml:space="preserve">a. Explain the impact of the railroads on other industries, such as steel, and on the organization of big business. </w:t>
      </w:r>
    </w:p>
    <w:p w:rsidR="0031370A" w:rsidRPr="002405CB" w:rsidRDefault="0031370A" w:rsidP="0031370A">
      <w:pPr>
        <w:pStyle w:val="Default"/>
        <w:ind w:left="720" w:hanging="360"/>
        <w:rPr>
          <w:rFonts w:asciiTheme="minorHAnsi" w:hAnsiTheme="minorHAnsi"/>
          <w:sz w:val="20"/>
          <w:szCs w:val="20"/>
        </w:rPr>
      </w:pPr>
      <w:r w:rsidRPr="002405CB">
        <w:rPr>
          <w:rFonts w:asciiTheme="minorHAnsi" w:hAnsiTheme="minorHAnsi"/>
          <w:sz w:val="20"/>
          <w:szCs w:val="20"/>
        </w:rPr>
        <w:t xml:space="preserve">c. Identify John D. Rockefeller and the Standard Oil Company and the rise of trusts and monopolies </w:t>
      </w:r>
    </w:p>
    <w:p w:rsidR="0031370A" w:rsidRPr="002405CB" w:rsidRDefault="0031370A" w:rsidP="0031370A">
      <w:pPr>
        <w:pStyle w:val="Default"/>
        <w:rPr>
          <w:rFonts w:asciiTheme="minorHAnsi" w:hAnsiTheme="minorHAnsi"/>
          <w:sz w:val="20"/>
          <w:szCs w:val="20"/>
        </w:rPr>
      </w:pPr>
      <w:r w:rsidRPr="002405CB">
        <w:rPr>
          <w:rFonts w:asciiTheme="minorHAnsi" w:hAnsiTheme="minorHAnsi"/>
          <w:b/>
          <w:bCs/>
          <w:sz w:val="20"/>
          <w:szCs w:val="20"/>
        </w:rPr>
        <w:t xml:space="preserve">SSUSH12 The student will analyze important consequences of American industrial growth. </w:t>
      </w:r>
    </w:p>
    <w:p w:rsidR="0031370A" w:rsidRPr="002405CB" w:rsidRDefault="0031370A" w:rsidP="0031370A">
      <w:pPr>
        <w:pStyle w:val="Default"/>
        <w:ind w:left="720" w:hanging="360"/>
        <w:rPr>
          <w:rFonts w:asciiTheme="minorHAnsi" w:hAnsiTheme="minorHAnsi"/>
          <w:sz w:val="20"/>
          <w:szCs w:val="20"/>
        </w:rPr>
      </w:pPr>
      <w:r w:rsidRPr="002405CB">
        <w:rPr>
          <w:rFonts w:asciiTheme="minorHAnsi" w:hAnsiTheme="minorHAnsi"/>
          <w:sz w:val="20"/>
          <w:szCs w:val="20"/>
        </w:rPr>
        <w:t xml:space="preserve">b. Identify the American Federation of Labor and Samuel Gompers. </w:t>
      </w:r>
    </w:p>
    <w:p w:rsidR="0031370A" w:rsidRPr="002405CB" w:rsidRDefault="0031370A" w:rsidP="0031370A">
      <w:pPr>
        <w:pStyle w:val="Default"/>
        <w:ind w:left="720" w:hanging="360"/>
        <w:rPr>
          <w:rFonts w:asciiTheme="minorHAnsi" w:hAnsiTheme="minorHAnsi"/>
          <w:sz w:val="20"/>
          <w:szCs w:val="20"/>
        </w:rPr>
      </w:pPr>
      <w:r w:rsidRPr="002405CB">
        <w:rPr>
          <w:rFonts w:asciiTheme="minorHAnsi" w:hAnsiTheme="minorHAnsi"/>
          <w:sz w:val="20"/>
          <w:szCs w:val="20"/>
        </w:rPr>
        <w:t xml:space="preserve">d. Describe the 1894 </w:t>
      </w:r>
      <w:smartTag w:uri="urn:schemas-microsoft-com:office:smarttags" w:element="place">
        <w:r w:rsidRPr="002405CB">
          <w:rPr>
            <w:rFonts w:asciiTheme="minorHAnsi" w:hAnsiTheme="minorHAnsi"/>
            <w:sz w:val="20"/>
            <w:szCs w:val="20"/>
          </w:rPr>
          <w:t>Pullman</w:t>
        </w:r>
      </w:smartTag>
      <w:r w:rsidRPr="002405CB">
        <w:rPr>
          <w:rFonts w:asciiTheme="minorHAnsi" w:hAnsiTheme="minorHAnsi"/>
          <w:sz w:val="20"/>
          <w:szCs w:val="20"/>
        </w:rPr>
        <w:t xml:space="preserve"> strike as an example of industrial unrest. </w:t>
      </w:r>
    </w:p>
    <w:p w:rsidR="0031370A" w:rsidRPr="002405CB" w:rsidRDefault="0031370A" w:rsidP="0031370A">
      <w:pPr>
        <w:pStyle w:val="Default"/>
        <w:ind w:left="720" w:hanging="360"/>
        <w:rPr>
          <w:rFonts w:asciiTheme="minorHAnsi" w:hAnsiTheme="minorHAnsi"/>
          <w:sz w:val="20"/>
          <w:szCs w:val="20"/>
        </w:rPr>
      </w:pPr>
    </w:p>
    <w:tbl>
      <w:tblPr>
        <w:tblStyle w:val="TableGrid"/>
        <w:tblW w:w="10826" w:type="dxa"/>
        <w:tblInd w:w="-765" w:type="dxa"/>
        <w:tblLook w:val="04A0" w:firstRow="1" w:lastRow="0" w:firstColumn="1" w:lastColumn="0" w:noHBand="0" w:noVBand="1"/>
      </w:tblPr>
      <w:tblGrid>
        <w:gridCol w:w="2026"/>
        <w:gridCol w:w="8800"/>
      </w:tblGrid>
      <w:tr w:rsidR="0031370A" w:rsidRPr="002405CB" w:rsidTr="002405CB">
        <w:trPr>
          <w:trHeight w:val="260"/>
        </w:trPr>
        <w:tc>
          <w:tcPr>
            <w:tcW w:w="1773" w:type="dxa"/>
          </w:tcPr>
          <w:p w:rsidR="0031370A" w:rsidRPr="002405CB" w:rsidRDefault="0031370A" w:rsidP="0031370A">
            <w:pPr>
              <w:pStyle w:val="Default"/>
              <w:jc w:val="center"/>
              <w:rPr>
                <w:rFonts w:asciiTheme="minorHAnsi" w:hAnsiTheme="minorHAnsi"/>
                <w:sz w:val="20"/>
                <w:szCs w:val="20"/>
              </w:rPr>
            </w:pPr>
            <w:r w:rsidRPr="002405CB">
              <w:rPr>
                <w:rFonts w:asciiTheme="minorHAnsi" w:hAnsiTheme="minorHAnsi"/>
                <w:sz w:val="20"/>
                <w:szCs w:val="20"/>
              </w:rPr>
              <w:t>Name, Event or Concept</w:t>
            </w:r>
          </w:p>
        </w:tc>
        <w:tc>
          <w:tcPr>
            <w:tcW w:w="9053" w:type="dxa"/>
          </w:tcPr>
          <w:p w:rsidR="0031370A" w:rsidRPr="002405CB" w:rsidRDefault="0031370A" w:rsidP="0031370A">
            <w:pPr>
              <w:pStyle w:val="Default"/>
              <w:jc w:val="center"/>
              <w:rPr>
                <w:rFonts w:asciiTheme="minorHAnsi" w:hAnsiTheme="minorHAnsi"/>
                <w:sz w:val="20"/>
                <w:szCs w:val="20"/>
              </w:rPr>
            </w:pPr>
            <w:r w:rsidRPr="002405CB">
              <w:rPr>
                <w:rFonts w:asciiTheme="minorHAnsi" w:hAnsiTheme="minorHAnsi"/>
                <w:sz w:val="20"/>
                <w:szCs w:val="20"/>
              </w:rPr>
              <w:t>Leading Questions</w:t>
            </w:r>
          </w:p>
        </w:tc>
      </w:tr>
      <w:tr w:rsidR="00F26677" w:rsidRPr="002405CB" w:rsidTr="002405CB">
        <w:trPr>
          <w:trHeight w:val="260"/>
        </w:trPr>
        <w:tc>
          <w:tcPr>
            <w:tcW w:w="1773" w:type="dxa"/>
          </w:tcPr>
          <w:p w:rsidR="00CC41C6" w:rsidRPr="002405CB" w:rsidRDefault="00CC41C6" w:rsidP="006A0604">
            <w:pPr>
              <w:pStyle w:val="Default"/>
              <w:jc w:val="center"/>
              <w:rPr>
                <w:rFonts w:asciiTheme="minorHAnsi" w:hAnsiTheme="minorHAnsi"/>
                <w:b/>
                <w:sz w:val="20"/>
                <w:szCs w:val="20"/>
              </w:rPr>
            </w:pPr>
          </w:p>
          <w:p w:rsidR="00F26677" w:rsidRPr="002405CB" w:rsidRDefault="00F26677" w:rsidP="006A0604">
            <w:pPr>
              <w:pStyle w:val="Default"/>
              <w:jc w:val="center"/>
              <w:rPr>
                <w:rFonts w:asciiTheme="minorHAnsi" w:hAnsiTheme="minorHAnsi"/>
                <w:b/>
                <w:sz w:val="20"/>
                <w:szCs w:val="20"/>
              </w:rPr>
            </w:pPr>
            <w:r w:rsidRPr="002405CB">
              <w:rPr>
                <w:rFonts w:asciiTheme="minorHAnsi" w:hAnsiTheme="minorHAnsi"/>
                <w:b/>
                <w:sz w:val="20"/>
                <w:szCs w:val="20"/>
              </w:rPr>
              <w:t>Vanderbilt Consolidates the Railroads</w:t>
            </w:r>
          </w:p>
        </w:tc>
        <w:tc>
          <w:tcPr>
            <w:tcW w:w="9053" w:type="dxa"/>
          </w:tcPr>
          <w:p w:rsidR="00F26677" w:rsidRPr="002405CB" w:rsidRDefault="00F26677" w:rsidP="00F26677">
            <w:pPr>
              <w:pStyle w:val="Default"/>
              <w:rPr>
                <w:rFonts w:asciiTheme="minorHAnsi" w:hAnsiTheme="minorHAnsi"/>
                <w:sz w:val="20"/>
                <w:szCs w:val="20"/>
              </w:rPr>
            </w:pPr>
            <w:r w:rsidRPr="002405CB">
              <w:rPr>
                <w:rFonts w:asciiTheme="minorHAnsi" w:hAnsiTheme="minorHAnsi"/>
                <w:sz w:val="20"/>
                <w:szCs w:val="20"/>
              </w:rPr>
              <w:t>1. What entrepreneur would amass a railroad “empire” that would stretch from New York west to the Mississippi River?</w:t>
            </w:r>
          </w:p>
          <w:p w:rsidR="00F26677" w:rsidRPr="002405CB" w:rsidRDefault="00F26677" w:rsidP="00F26677">
            <w:pPr>
              <w:pStyle w:val="Default"/>
              <w:rPr>
                <w:rFonts w:asciiTheme="minorHAnsi" w:hAnsiTheme="minorHAnsi"/>
                <w:sz w:val="20"/>
                <w:szCs w:val="20"/>
              </w:rPr>
            </w:pPr>
          </w:p>
          <w:p w:rsidR="00CC41C6" w:rsidRPr="002405CB" w:rsidRDefault="00CC41C6" w:rsidP="00F26677">
            <w:pPr>
              <w:pStyle w:val="Default"/>
              <w:rPr>
                <w:rFonts w:asciiTheme="minorHAnsi" w:hAnsiTheme="minorHAnsi"/>
                <w:sz w:val="20"/>
                <w:szCs w:val="20"/>
              </w:rPr>
            </w:pPr>
          </w:p>
          <w:tbl>
            <w:tblPr>
              <w:tblStyle w:val="TableGrid"/>
              <w:tblW w:w="0" w:type="auto"/>
              <w:tblLook w:val="04A0" w:firstRow="1" w:lastRow="0" w:firstColumn="1" w:lastColumn="0" w:noHBand="0" w:noVBand="1"/>
            </w:tblPr>
            <w:tblGrid>
              <w:gridCol w:w="4283"/>
              <w:gridCol w:w="4291"/>
            </w:tblGrid>
            <w:tr w:rsidR="007709B7" w:rsidTr="007C26C9">
              <w:tc>
                <w:tcPr>
                  <w:tcW w:w="8822" w:type="dxa"/>
                  <w:gridSpan w:val="2"/>
                </w:tcPr>
                <w:p w:rsidR="007709B7" w:rsidRDefault="007709B7" w:rsidP="007709B7">
                  <w:pPr>
                    <w:pStyle w:val="Default"/>
                    <w:jc w:val="center"/>
                    <w:rPr>
                      <w:rFonts w:asciiTheme="minorHAnsi" w:hAnsiTheme="minorHAnsi"/>
                      <w:sz w:val="20"/>
                      <w:szCs w:val="20"/>
                    </w:rPr>
                  </w:pPr>
                  <w:r>
                    <w:rPr>
                      <w:rFonts w:asciiTheme="minorHAnsi" w:hAnsiTheme="minorHAnsi"/>
                      <w:sz w:val="20"/>
                      <w:szCs w:val="20"/>
                    </w:rPr>
                    <w:t>This empire of railroads would allow Vanderbilt to…</w:t>
                  </w:r>
                </w:p>
              </w:tc>
            </w:tr>
            <w:tr w:rsidR="007709B7" w:rsidTr="007709B7">
              <w:tc>
                <w:tcPr>
                  <w:tcW w:w="4411" w:type="dxa"/>
                </w:tcPr>
                <w:p w:rsidR="007709B7" w:rsidRDefault="007709B7" w:rsidP="00F26677">
                  <w:pPr>
                    <w:pStyle w:val="Default"/>
                    <w:rPr>
                      <w:rFonts w:asciiTheme="minorHAnsi" w:hAnsiTheme="minorHAnsi"/>
                      <w:sz w:val="20"/>
                      <w:szCs w:val="20"/>
                    </w:rPr>
                  </w:pPr>
                  <w:r>
                    <w:rPr>
                      <w:rFonts w:asciiTheme="minorHAnsi" w:hAnsiTheme="minorHAnsi"/>
                      <w:sz w:val="20"/>
                      <w:szCs w:val="20"/>
                    </w:rPr>
                    <w:t>Control….</w:t>
                  </w:r>
                </w:p>
                <w:p w:rsidR="007709B7" w:rsidRDefault="007709B7" w:rsidP="00F26677">
                  <w:pPr>
                    <w:pStyle w:val="Default"/>
                    <w:rPr>
                      <w:rFonts w:asciiTheme="minorHAnsi" w:hAnsiTheme="minorHAnsi"/>
                      <w:sz w:val="20"/>
                      <w:szCs w:val="20"/>
                    </w:rPr>
                  </w:pPr>
                </w:p>
                <w:p w:rsidR="007709B7" w:rsidRDefault="007709B7" w:rsidP="00F26677">
                  <w:pPr>
                    <w:pStyle w:val="Default"/>
                    <w:rPr>
                      <w:rFonts w:asciiTheme="minorHAnsi" w:hAnsiTheme="minorHAnsi"/>
                      <w:sz w:val="20"/>
                      <w:szCs w:val="20"/>
                    </w:rPr>
                  </w:pPr>
                </w:p>
                <w:p w:rsidR="007709B7" w:rsidRDefault="007709B7" w:rsidP="00F26677">
                  <w:pPr>
                    <w:pStyle w:val="Default"/>
                    <w:rPr>
                      <w:rFonts w:asciiTheme="minorHAnsi" w:hAnsiTheme="minorHAnsi"/>
                      <w:sz w:val="20"/>
                      <w:szCs w:val="20"/>
                    </w:rPr>
                  </w:pPr>
                </w:p>
                <w:p w:rsidR="007709B7" w:rsidRDefault="007709B7" w:rsidP="00F26677">
                  <w:pPr>
                    <w:pStyle w:val="Default"/>
                    <w:rPr>
                      <w:rFonts w:asciiTheme="minorHAnsi" w:hAnsiTheme="minorHAnsi"/>
                      <w:sz w:val="20"/>
                      <w:szCs w:val="20"/>
                    </w:rPr>
                  </w:pPr>
                </w:p>
              </w:tc>
              <w:tc>
                <w:tcPr>
                  <w:tcW w:w="4411" w:type="dxa"/>
                </w:tcPr>
                <w:p w:rsidR="007709B7" w:rsidRDefault="007709B7" w:rsidP="00F26677">
                  <w:pPr>
                    <w:pStyle w:val="Default"/>
                    <w:rPr>
                      <w:rFonts w:asciiTheme="minorHAnsi" w:hAnsiTheme="minorHAnsi"/>
                      <w:sz w:val="20"/>
                      <w:szCs w:val="20"/>
                    </w:rPr>
                  </w:pPr>
                  <w:r>
                    <w:rPr>
                      <w:rFonts w:asciiTheme="minorHAnsi" w:hAnsiTheme="minorHAnsi"/>
                      <w:sz w:val="20"/>
                      <w:szCs w:val="20"/>
                    </w:rPr>
                    <w:t>Therefore also controlling…</w:t>
                  </w:r>
                </w:p>
              </w:tc>
            </w:tr>
          </w:tbl>
          <w:p w:rsidR="00CC41C6" w:rsidRPr="002405CB" w:rsidRDefault="00CC41C6" w:rsidP="00F26677">
            <w:pPr>
              <w:pStyle w:val="Default"/>
              <w:rPr>
                <w:rFonts w:asciiTheme="minorHAnsi" w:hAnsiTheme="minorHAnsi"/>
                <w:sz w:val="20"/>
                <w:szCs w:val="20"/>
              </w:rPr>
            </w:pPr>
          </w:p>
        </w:tc>
      </w:tr>
      <w:tr w:rsidR="0031370A" w:rsidRPr="002405CB" w:rsidTr="002405CB">
        <w:trPr>
          <w:trHeight w:val="243"/>
        </w:trPr>
        <w:tc>
          <w:tcPr>
            <w:tcW w:w="1773" w:type="dxa"/>
          </w:tcPr>
          <w:p w:rsidR="00CC41C6" w:rsidRPr="002405CB" w:rsidRDefault="00CC41C6" w:rsidP="006A0604">
            <w:pPr>
              <w:pStyle w:val="Default"/>
              <w:jc w:val="center"/>
              <w:rPr>
                <w:rFonts w:asciiTheme="minorHAnsi" w:hAnsiTheme="minorHAnsi"/>
                <w:sz w:val="20"/>
                <w:szCs w:val="20"/>
              </w:rPr>
            </w:pPr>
          </w:p>
          <w:p w:rsidR="0031370A" w:rsidRPr="002405CB" w:rsidRDefault="0031370A" w:rsidP="006A0604">
            <w:pPr>
              <w:pStyle w:val="Default"/>
              <w:jc w:val="center"/>
              <w:rPr>
                <w:rFonts w:asciiTheme="minorHAnsi" w:hAnsiTheme="minorHAnsi"/>
                <w:b/>
                <w:sz w:val="20"/>
                <w:szCs w:val="20"/>
              </w:rPr>
            </w:pPr>
            <w:r w:rsidRPr="002405CB">
              <w:rPr>
                <w:rFonts w:asciiTheme="minorHAnsi" w:hAnsiTheme="minorHAnsi"/>
                <w:b/>
                <w:sz w:val="20"/>
                <w:szCs w:val="20"/>
              </w:rPr>
              <w:t>The Rise of Big Business</w:t>
            </w:r>
          </w:p>
          <w:p w:rsidR="00CC41C6" w:rsidRDefault="00CC41C6" w:rsidP="006A0604">
            <w:pPr>
              <w:pStyle w:val="Default"/>
              <w:jc w:val="center"/>
              <w:rPr>
                <w:rFonts w:asciiTheme="minorHAnsi" w:hAnsiTheme="minorHAnsi"/>
                <w:sz w:val="20"/>
                <w:szCs w:val="20"/>
              </w:rPr>
            </w:pPr>
            <w:r w:rsidRPr="002405CB">
              <w:rPr>
                <w:rFonts w:asciiTheme="minorHAnsi" w:hAnsiTheme="minorHAnsi"/>
                <w:sz w:val="20"/>
                <w:szCs w:val="20"/>
              </w:rPr>
              <w:t>(1870s-1910s)</w:t>
            </w: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r>
              <w:rPr>
                <w:rFonts w:asciiTheme="minorHAnsi" w:hAnsiTheme="minorHAnsi"/>
                <w:noProof/>
                <w:sz w:val="20"/>
                <w:szCs w:val="20"/>
              </w:rPr>
              <w:drawing>
                <wp:inline distT="0" distB="0" distL="0" distR="0" wp14:anchorId="4AE1D242">
                  <wp:extent cx="866436" cy="87299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940" cy="883578"/>
                          </a:xfrm>
                          <a:prstGeom prst="rect">
                            <a:avLst/>
                          </a:prstGeom>
                          <a:noFill/>
                        </pic:spPr>
                      </pic:pic>
                    </a:graphicData>
                  </a:graphic>
                </wp:inline>
              </w:drawing>
            </w: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Pr="002405CB" w:rsidRDefault="007709B7" w:rsidP="006A0604">
            <w:pPr>
              <w:pStyle w:val="Default"/>
              <w:jc w:val="center"/>
              <w:rPr>
                <w:rFonts w:asciiTheme="minorHAnsi" w:hAnsiTheme="minorHAnsi"/>
                <w:sz w:val="20"/>
                <w:szCs w:val="20"/>
              </w:rPr>
            </w:pPr>
            <w:r>
              <w:rPr>
                <w:rFonts w:asciiTheme="minorHAnsi" w:hAnsiTheme="minorHAnsi"/>
                <w:noProof/>
                <w:sz w:val="20"/>
                <w:szCs w:val="20"/>
              </w:rPr>
              <w:drawing>
                <wp:inline distT="0" distB="0" distL="0" distR="0" wp14:anchorId="5BAF2641">
                  <wp:extent cx="1149790" cy="106158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495" cy="1065001"/>
                          </a:xfrm>
                          <a:prstGeom prst="rect">
                            <a:avLst/>
                          </a:prstGeom>
                          <a:noFill/>
                        </pic:spPr>
                      </pic:pic>
                    </a:graphicData>
                  </a:graphic>
                </wp:inline>
              </w:drawing>
            </w:r>
          </w:p>
        </w:tc>
        <w:tc>
          <w:tcPr>
            <w:tcW w:w="9053" w:type="dxa"/>
          </w:tcPr>
          <w:p w:rsidR="0031370A" w:rsidRPr="002405CB" w:rsidRDefault="0031370A" w:rsidP="0031370A">
            <w:pPr>
              <w:pStyle w:val="Default"/>
              <w:rPr>
                <w:rFonts w:asciiTheme="minorHAnsi" w:hAnsiTheme="minorHAnsi"/>
                <w:sz w:val="20"/>
                <w:szCs w:val="20"/>
              </w:rPr>
            </w:pPr>
            <w:r w:rsidRPr="002405CB">
              <w:rPr>
                <w:rFonts w:asciiTheme="minorHAnsi" w:hAnsiTheme="minorHAnsi"/>
                <w:sz w:val="20"/>
                <w:szCs w:val="20"/>
              </w:rPr>
              <w:t xml:space="preserve">1. Describe the impact of </w:t>
            </w:r>
            <w:r w:rsidR="00F26677" w:rsidRPr="002405CB">
              <w:rPr>
                <w:rFonts w:asciiTheme="minorHAnsi" w:hAnsiTheme="minorHAnsi"/>
                <w:sz w:val="20"/>
                <w:szCs w:val="20"/>
              </w:rPr>
              <w:t xml:space="preserve">Vanderbilt’s </w:t>
            </w:r>
            <w:r w:rsidRPr="002405CB">
              <w:rPr>
                <w:rFonts w:asciiTheme="minorHAnsi" w:hAnsiTheme="minorHAnsi"/>
                <w:sz w:val="20"/>
                <w:szCs w:val="20"/>
              </w:rPr>
              <w:t>railroads on the organization of big business.</w:t>
            </w:r>
          </w:p>
          <w:p w:rsidR="0031370A" w:rsidRPr="002405CB" w:rsidRDefault="0031370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31370A" w:rsidRPr="002405CB" w:rsidRDefault="0031370A" w:rsidP="0031370A">
            <w:pPr>
              <w:pStyle w:val="Default"/>
              <w:rPr>
                <w:rFonts w:asciiTheme="minorHAnsi" w:hAnsiTheme="minorHAnsi"/>
                <w:sz w:val="20"/>
                <w:szCs w:val="20"/>
              </w:rPr>
            </w:pPr>
            <w:r w:rsidRPr="002405CB">
              <w:rPr>
                <w:rFonts w:asciiTheme="minorHAnsi" w:hAnsiTheme="minorHAnsi"/>
                <w:sz w:val="20"/>
                <w:szCs w:val="20"/>
              </w:rPr>
              <w:t>2. Define “corporation”.</w:t>
            </w:r>
          </w:p>
          <w:p w:rsidR="0031370A" w:rsidRPr="002405CB" w:rsidRDefault="0031370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31370A" w:rsidRPr="002405CB" w:rsidRDefault="0031370A" w:rsidP="0031370A">
            <w:pPr>
              <w:pStyle w:val="Default"/>
              <w:rPr>
                <w:rFonts w:asciiTheme="minorHAnsi" w:hAnsiTheme="minorHAnsi"/>
                <w:sz w:val="20"/>
                <w:szCs w:val="20"/>
              </w:rPr>
            </w:pPr>
            <w:r w:rsidRPr="002405CB">
              <w:rPr>
                <w:rFonts w:asciiTheme="minorHAnsi" w:hAnsiTheme="minorHAnsi"/>
                <w:sz w:val="20"/>
                <w:szCs w:val="20"/>
              </w:rPr>
              <w:t>3. What effect did technology</w:t>
            </w:r>
            <w:r w:rsidR="007709B7">
              <w:rPr>
                <w:rFonts w:asciiTheme="minorHAnsi" w:hAnsiTheme="minorHAnsi"/>
                <w:sz w:val="20"/>
                <w:szCs w:val="20"/>
              </w:rPr>
              <w:t xml:space="preserve"> (physical and communicative)</w:t>
            </w:r>
            <w:r w:rsidRPr="002405CB">
              <w:rPr>
                <w:rFonts w:asciiTheme="minorHAnsi" w:hAnsiTheme="minorHAnsi"/>
                <w:sz w:val="20"/>
                <w:szCs w:val="20"/>
              </w:rPr>
              <w:t xml:space="preserve"> have on the growth of corporations?</w:t>
            </w:r>
          </w:p>
          <w:p w:rsidR="0031370A" w:rsidRPr="002405CB" w:rsidRDefault="0031370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31370A" w:rsidRPr="002405CB" w:rsidRDefault="0031370A" w:rsidP="0031370A">
            <w:pPr>
              <w:pStyle w:val="Default"/>
              <w:rPr>
                <w:rFonts w:asciiTheme="minorHAnsi" w:hAnsiTheme="minorHAnsi"/>
                <w:sz w:val="20"/>
                <w:szCs w:val="20"/>
              </w:rPr>
            </w:pPr>
            <w:r w:rsidRPr="002405CB">
              <w:rPr>
                <w:rFonts w:asciiTheme="minorHAnsi" w:hAnsiTheme="minorHAnsi"/>
                <w:sz w:val="20"/>
                <w:szCs w:val="20"/>
              </w:rPr>
              <w:t>4. Define “monopoly”:</w:t>
            </w:r>
          </w:p>
          <w:p w:rsidR="0031370A" w:rsidRPr="002405CB" w:rsidRDefault="0031370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31370A" w:rsidRPr="002405CB" w:rsidRDefault="0031370A" w:rsidP="0031370A">
            <w:pPr>
              <w:pStyle w:val="Default"/>
              <w:rPr>
                <w:rFonts w:asciiTheme="minorHAnsi" w:hAnsiTheme="minorHAnsi"/>
                <w:sz w:val="20"/>
                <w:szCs w:val="20"/>
              </w:rPr>
            </w:pPr>
            <w:r w:rsidRPr="002405CB">
              <w:rPr>
                <w:rFonts w:asciiTheme="minorHAnsi" w:hAnsiTheme="minorHAnsi"/>
                <w:sz w:val="20"/>
                <w:szCs w:val="20"/>
              </w:rPr>
              <w:t>5. What steps did corporations take to establish monopolies?</w:t>
            </w:r>
          </w:p>
          <w:p w:rsidR="0031370A" w:rsidRPr="002405CB" w:rsidRDefault="0031370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tbl>
            <w:tblPr>
              <w:tblStyle w:val="TableGrid"/>
              <w:tblW w:w="0" w:type="auto"/>
              <w:tblLook w:val="04A0" w:firstRow="1" w:lastRow="0" w:firstColumn="1" w:lastColumn="0" w:noHBand="0" w:noVBand="1"/>
            </w:tblPr>
            <w:tblGrid>
              <w:gridCol w:w="4141"/>
              <w:gridCol w:w="4141"/>
            </w:tblGrid>
            <w:tr w:rsidR="00CC41C6" w:rsidRPr="002405CB" w:rsidTr="0066393E">
              <w:tc>
                <w:tcPr>
                  <w:tcW w:w="8282" w:type="dxa"/>
                  <w:gridSpan w:val="2"/>
                </w:tcPr>
                <w:p w:rsidR="00CC41C6" w:rsidRPr="002405CB" w:rsidRDefault="00CC41C6" w:rsidP="00CC41C6">
                  <w:pPr>
                    <w:pStyle w:val="Default"/>
                    <w:jc w:val="center"/>
                    <w:rPr>
                      <w:rFonts w:asciiTheme="minorHAnsi" w:hAnsiTheme="minorHAnsi"/>
                      <w:b/>
                      <w:sz w:val="20"/>
                      <w:szCs w:val="20"/>
                    </w:rPr>
                  </w:pPr>
                  <w:r w:rsidRPr="002405CB">
                    <w:rPr>
                      <w:rFonts w:asciiTheme="minorHAnsi" w:hAnsiTheme="minorHAnsi"/>
                      <w:b/>
                      <w:sz w:val="20"/>
                      <w:szCs w:val="20"/>
                    </w:rPr>
                    <w:t>Describe how and why the formation of monopolies negatively impacted consumers.</w:t>
                  </w:r>
                </w:p>
              </w:tc>
            </w:tr>
            <w:tr w:rsidR="00CC41C6" w:rsidRPr="002405CB" w:rsidTr="00CC41C6">
              <w:tc>
                <w:tcPr>
                  <w:tcW w:w="4141" w:type="dxa"/>
                </w:tcPr>
                <w:p w:rsidR="00CC41C6" w:rsidRPr="002405CB" w:rsidRDefault="00CC41C6" w:rsidP="00CC41C6">
                  <w:pPr>
                    <w:pStyle w:val="Default"/>
                    <w:jc w:val="center"/>
                    <w:rPr>
                      <w:rFonts w:asciiTheme="minorHAnsi" w:hAnsiTheme="minorHAnsi"/>
                      <w:sz w:val="20"/>
                      <w:szCs w:val="20"/>
                    </w:rPr>
                  </w:pPr>
                  <w:r w:rsidRPr="002405CB">
                    <w:rPr>
                      <w:rFonts w:asciiTheme="minorHAnsi" w:hAnsiTheme="minorHAnsi"/>
                      <w:sz w:val="20"/>
                      <w:szCs w:val="20"/>
                    </w:rPr>
                    <w:t>HOW?</w:t>
                  </w:r>
                </w:p>
              </w:tc>
              <w:tc>
                <w:tcPr>
                  <w:tcW w:w="4141" w:type="dxa"/>
                </w:tcPr>
                <w:p w:rsidR="00CC41C6" w:rsidRPr="002405CB" w:rsidRDefault="00CC41C6" w:rsidP="00CC41C6">
                  <w:pPr>
                    <w:pStyle w:val="Default"/>
                    <w:jc w:val="center"/>
                    <w:rPr>
                      <w:rFonts w:asciiTheme="minorHAnsi" w:hAnsiTheme="minorHAnsi"/>
                      <w:sz w:val="20"/>
                      <w:szCs w:val="20"/>
                    </w:rPr>
                  </w:pPr>
                  <w:r w:rsidRPr="002405CB">
                    <w:rPr>
                      <w:rFonts w:asciiTheme="minorHAnsi" w:hAnsiTheme="minorHAnsi"/>
                      <w:sz w:val="20"/>
                      <w:szCs w:val="20"/>
                    </w:rPr>
                    <w:t>WHY?</w:t>
                  </w:r>
                </w:p>
              </w:tc>
            </w:tr>
            <w:tr w:rsidR="00CC41C6" w:rsidRPr="002405CB" w:rsidTr="00CC41C6">
              <w:tc>
                <w:tcPr>
                  <w:tcW w:w="4141" w:type="dxa"/>
                </w:tcPr>
                <w:p w:rsidR="00CC41C6" w:rsidRPr="002405CB" w:rsidRDefault="00CC41C6"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CC41C6" w:rsidRDefault="00CC41C6" w:rsidP="0031370A">
                  <w:pPr>
                    <w:pStyle w:val="Default"/>
                    <w:rPr>
                      <w:rFonts w:asciiTheme="minorHAnsi" w:hAnsiTheme="minorHAnsi"/>
                      <w:sz w:val="20"/>
                      <w:szCs w:val="20"/>
                    </w:rPr>
                  </w:pPr>
                </w:p>
                <w:p w:rsidR="002405CB" w:rsidRPr="002405CB" w:rsidRDefault="002405CB"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tc>
              <w:tc>
                <w:tcPr>
                  <w:tcW w:w="4141" w:type="dxa"/>
                </w:tcPr>
                <w:p w:rsidR="00CC41C6" w:rsidRPr="002405CB" w:rsidRDefault="00CC41C6" w:rsidP="0031370A">
                  <w:pPr>
                    <w:pStyle w:val="Default"/>
                    <w:rPr>
                      <w:rFonts w:asciiTheme="minorHAnsi" w:hAnsiTheme="minorHAnsi"/>
                      <w:sz w:val="20"/>
                      <w:szCs w:val="20"/>
                    </w:rPr>
                  </w:pPr>
                </w:p>
              </w:tc>
            </w:tr>
          </w:tbl>
          <w:p w:rsidR="00CC41C6" w:rsidRPr="002405CB" w:rsidRDefault="00CC41C6" w:rsidP="0031370A">
            <w:pPr>
              <w:pStyle w:val="Default"/>
              <w:rPr>
                <w:rFonts w:asciiTheme="minorHAnsi" w:hAnsiTheme="minorHAnsi"/>
                <w:sz w:val="20"/>
                <w:szCs w:val="20"/>
              </w:rPr>
            </w:pPr>
          </w:p>
          <w:p w:rsidR="0031750C" w:rsidRPr="002405CB" w:rsidRDefault="00CC41C6" w:rsidP="0031370A">
            <w:pPr>
              <w:pStyle w:val="Default"/>
              <w:rPr>
                <w:rFonts w:asciiTheme="minorHAnsi" w:hAnsiTheme="minorHAnsi"/>
                <w:sz w:val="20"/>
                <w:szCs w:val="20"/>
              </w:rPr>
            </w:pPr>
            <w:r w:rsidRPr="002405CB">
              <w:rPr>
                <w:rFonts w:asciiTheme="minorHAnsi" w:hAnsiTheme="minorHAnsi"/>
                <w:sz w:val="20"/>
                <w:szCs w:val="20"/>
              </w:rPr>
              <w:t>6</w:t>
            </w:r>
            <w:r w:rsidR="0031370A" w:rsidRPr="002405CB">
              <w:rPr>
                <w:rFonts w:asciiTheme="minorHAnsi" w:hAnsiTheme="minorHAnsi"/>
                <w:sz w:val="20"/>
                <w:szCs w:val="20"/>
              </w:rPr>
              <w:t>. What is a trust?</w:t>
            </w:r>
          </w:p>
          <w:p w:rsidR="0031750C" w:rsidRPr="002405CB" w:rsidRDefault="0031750C" w:rsidP="0031750C">
            <w:pPr>
              <w:pStyle w:val="Default"/>
              <w:jc w:val="center"/>
              <w:rPr>
                <w:rFonts w:asciiTheme="minorHAnsi" w:hAnsiTheme="minorHAnsi"/>
                <w:sz w:val="20"/>
                <w:szCs w:val="20"/>
              </w:rPr>
            </w:pPr>
          </w:p>
          <w:p w:rsidR="00CC41C6" w:rsidRPr="002405CB" w:rsidRDefault="00CC41C6" w:rsidP="0031750C">
            <w:pPr>
              <w:pStyle w:val="Default"/>
              <w:jc w:val="center"/>
              <w:rPr>
                <w:rFonts w:asciiTheme="minorHAnsi" w:hAnsiTheme="minorHAnsi"/>
                <w:sz w:val="20"/>
                <w:szCs w:val="20"/>
              </w:rPr>
            </w:pPr>
          </w:p>
          <w:p w:rsidR="0031370A" w:rsidRPr="002405CB" w:rsidRDefault="00CC41C6" w:rsidP="0031370A">
            <w:pPr>
              <w:pStyle w:val="Default"/>
              <w:rPr>
                <w:rFonts w:asciiTheme="minorHAnsi" w:hAnsiTheme="minorHAnsi"/>
                <w:sz w:val="20"/>
                <w:szCs w:val="20"/>
              </w:rPr>
            </w:pPr>
            <w:r w:rsidRPr="002405CB">
              <w:rPr>
                <w:rFonts w:asciiTheme="minorHAnsi" w:hAnsiTheme="minorHAnsi"/>
                <w:sz w:val="20"/>
                <w:szCs w:val="20"/>
              </w:rPr>
              <w:t>7</w:t>
            </w:r>
            <w:r w:rsidR="0031370A" w:rsidRPr="002405CB">
              <w:rPr>
                <w:rFonts w:asciiTheme="minorHAnsi" w:hAnsiTheme="minorHAnsi"/>
                <w:sz w:val="20"/>
                <w:szCs w:val="20"/>
              </w:rPr>
              <w:t xml:space="preserve">. </w:t>
            </w:r>
            <w:r w:rsidR="00B84A5D" w:rsidRPr="002405CB">
              <w:rPr>
                <w:rFonts w:asciiTheme="minorHAnsi" w:hAnsiTheme="minorHAnsi"/>
                <w:sz w:val="20"/>
                <w:szCs w:val="20"/>
              </w:rPr>
              <w:t>Why would different co</w:t>
            </w:r>
            <w:r w:rsidR="00A72CDA" w:rsidRPr="002405CB">
              <w:rPr>
                <w:rFonts w:asciiTheme="minorHAnsi" w:hAnsiTheme="minorHAnsi"/>
                <w:sz w:val="20"/>
                <w:szCs w:val="20"/>
              </w:rPr>
              <w:t>mpanies come together and form</w:t>
            </w:r>
            <w:r w:rsidR="00B84A5D" w:rsidRPr="002405CB">
              <w:rPr>
                <w:rFonts w:asciiTheme="minorHAnsi" w:hAnsiTheme="minorHAnsi"/>
                <w:sz w:val="20"/>
                <w:szCs w:val="20"/>
              </w:rPr>
              <w:t xml:space="preserve"> a trust?</w:t>
            </w:r>
          </w:p>
          <w:p w:rsidR="00E96C15" w:rsidRPr="002405CB" w:rsidRDefault="00E96C15"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tc>
      </w:tr>
      <w:tr w:rsidR="0031370A" w:rsidRPr="002405CB" w:rsidTr="002405CB">
        <w:trPr>
          <w:trHeight w:val="260"/>
        </w:trPr>
        <w:tc>
          <w:tcPr>
            <w:tcW w:w="1773" w:type="dxa"/>
          </w:tcPr>
          <w:p w:rsidR="00CC41C6" w:rsidRPr="002405CB" w:rsidRDefault="00CC41C6" w:rsidP="006A0604">
            <w:pPr>
              <w:pStyle w:val="Default"/>
              <w:jc w:val="center"/>
              <w:rPr>
                <w:rFonts w:asciiTheme="minorHAnsi" w:hAnsiTheme="minorHAnsi"/>
                <w:sz w:val="20"/>
                <w:szCs w:val="20"/>
              </w:rPr>
            </w:pPr>
          </w:p>
          <w:p w:rsidR="0031370A" w:rsidRPr="002405CB" w:rsidRDefault="00E96C15" w:rsidP="006A0604">
            <w:pPr>
              <w:pStyle w:val="Default"/>
              <w:jc w:val="center"/>
              <w:rPr>
                <w:rFonts w:asciiTheme="minorHAnsi" w:hAnsiTheme="minorHAnsi"/>
                <w:b/>
                <w:sz w:val="20"/>
                <w:szCs w:val="20"/>
              </w:rPr>
            </w:pPr>
            <w:r w:rsidRPr="002405CB">
              <w:rPr>
                <w:rFonts w:asciiTheme="minorHAnsi" w:hAnsiTheme="minorHAnsi"/>
                <w:b/>
                <w:sz w:val="20"/>
                <w:szCs w:val="20"/>
              </w:rPr>
              <w:t>Standard Oil and the Rise of Trusts and Monopolies</w:t>
            </w:r>
          </w:p>
          <w:p w:rsidR="00D0068A" w:rsidRDefault="00D0068A"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6A0604">
            <w:pPr>
              <w:pStyle w:val="Default"/>
              <w:jc w:val="center"/>
              <w:rPr>
                <w:rFonts w:asciiTheme="minorHAnsi" w:hAnsiTheme="minorHAnsi"/>
                <w:sz w:val="20"/>
                <w:szCs w:val="20"/>
              </w:rPr>
            </w:pPr>
          </w:p>
          <w:p w:rsidR="007709B7" w:rsidRDefault="007709B7" w:rsidP="00B83C0A">
            <w:pPr>
              <w:pStyle w:val="Default"/>
              <w:jc w:val="center"/>
              <w:rPr>
                <w:rFonts w:asciiTheme="minorHAnsi" w:hAnsiTheme="minorHAnsi"/>
                <w:sz w:val="20"/>
                <w:szCs w:val="20"/>
              </w:rPr>
            </w:pPr>
          </w:p>
          <w:p w:rsidR="007709B7" w:rsidRPr="00B83C0A" w:rsidRDefault="007709B7" w:rsidP="00B83C0A">
            <w:pPr>
              <w:pStyle w:val="Default"/>
              <w:jc w:val="center"/>
              <w:rPr>
                <w:rFonts w:asciiTheme="minorHAnsi" w:hAnsiTheme="minorHAnsi"/>
                <w:i/>
                <w:sz w:val="20"/>
                <w:szCs w:val="20"/>
              </w:rPr>
            </w:pPr>
            <w:r w:rsidRPr="00B83C0A">
              <w:rPr>
                <w:rFonts w:asciiTheme="minorHAnsi" w:hAnsiTheme="minorHAnsi"/>
                <w:sz w:val="20"/>
                <w:szCs w:val="20"/>
                <w:u w:val="single"/>
              </w:rPr>
              <w:t>Social Darwinism</w:t>
            </w:r>
            <w:r w:rsidRPr="007709B7">
              <w:rPr>
                <w:rFonts w:asciiTheme="minorHAnsi" w:hAnsiTheme="minorHAnsi"/>
                <w:sz w:val="20"/>
                <w:szCs w:val="20"/>
              </w:rPr>
              <w:t xml:space="preserve"> – </w:t>
            </w:r>
            <w:r w:rsidRPr="00B83C0A">
              <w:rPr>
                <w:rFonts w:asciiTheme="minorHAnsi" w:hAnsiTheme="minorHAnsi"/>
                <w:i/>
                <w:sz w:val="20"/>
                <w:szCs w:val="20"/>
              </w:rPr>
              <w:t>refers to the idea that the value of a person is deter</w:t>
            </w:r>
            <w:r w:rsidR="00B83C0A" w:rsidRPr="00B83C0A">
              <w:rPr>
                <w:rFonts w:asciiTheme="minorHAnsi" w:hAnsiTheme="minorHAnsi"/>
                <w:i/>
                <w:sz w:val="20"/>
                <w:szCs w:val="20"/>
              </w:rPr>
              <w:t>mined by how much money one had; only the strong will/should survive</w:t>
            </w:r>
          </w:p>
          <w:p w:rsidR="00B83C0A" w:rsidRPr="00B83C0A" w:rsidRDefault="00B83C0A" w:rsidP="00B83C0A">
            <w:pPr>
              <w:pStyle w:val="Default"/>
              <w:jc w:val="center"/>
              <w:rPr>
                <w:rFonts w:asciiTheme="minorHAnsi" w:hAnsiTheme="minorHAnsi"/>
                <w:i/>
                <w:sz w:val="20"/>
                <w:szCs w:val="20"/>
              </w:rPr>
            </w:pPr>
          </w:p>
          <w:p w:rsidR="00B83C0A" w:rsidRPr="002405CB" w:rsidRDefault="00B83C0A" w:rsidP="00B83C0A">
            <w:pPr>
              <w:pStyle w:val="Default"/>
              <w:jc w:val="center"/>
              <w:rPr>
                <w:rFonts w:asciiTheme="minorHAnsi" w:hAnsiTheme="minorHAnsi"/>
                <w:sz w:val="20"/>
                <w:szCs w:val="20"/>
              </w:rPr>
            </w:pPr>
            <w:r w:rsidRPr="00B83C0A">
              <w:rPr>
                <w:rFonts w:asciiTheme="minorHAnsi" w:hAnsiTheme="minorHAnsi"/>
                <w:i/>
                <w:sz w:val="20"/>
                <w:szCs w:val="20"/>
              </w:rPr>
              <w:t xml:space="preserve">This idea would dominate American industry </w:t>
            </w:r>
            <w:r>
              <w:rPr>
                <w:rFonts w:asciiTheme="minorHAnsi" w:hAnsiTheme="minorHAnsi"/>
                <w:i/>
                <w:sz w:val="20"/>
                <w:szCs w:val="20"/>
              </w:rPr>
              <w:t>AND</w:t>
            </w:r>
            <w:r w:rsidRPr="00B83C0A">
              <w:rPr>
                <w:rFonts w:asciiTheme="minorHAnsi" w:hAnsiTheme="minorHAnsi"/>
                <w:i/>
                <w:sz w:val="20"/>
                <w:szCs w:val="20"/>
              </w:rPr>
              <w:t xml:space="preserve"> government in the late 1800s.</w:t>
            </w:r>
          </w:p>
        </w:tc>
        <w:tc>
          <w:tcPr>
            <w:tcW w:w="9053" w:type="dxa"/>
          </w:tcPr>
          <w:p w:rsidR="0031370A" w:rsidRPr="002405CB" w:rsidRDefault="00B84A5D" w:rsidP="0031370A">
            <w:pPr>
              <w:pStyle w:val="Default"/>
              <w:rPr>
                <w:rFonts w:asciiTheme="minorHAnsi" w:hAnsiTheme="minorHAnsi"/>
                <w:sz w:val="20"/>
                <w:szCs w:val="20"/>
              </w:rPr>
            </w:pPr>
            <w:r w:rsidRPr="002405CB">
              <w:rPr>
                <w:rFonts w:asciiTheme="minorHAnsi" w:hAnsiTheme="minorHAnsi"/>
                <w:sz w:val="20"/>
                <w:szCs w:val="20"/>
              </w:rPr>
              <w:t>1. Who was John D. Rockefeller?</w:t>
            </w:r>
          </w:p>
          <w:p w:rsidR="00F26677" w:rsidRPr="002405CB" w:rsidRDefault="00F26677"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F26677" w:rsidRPr="002405CB" w:rsidRDefault="00F26677" w:rsidP="0031370A">
            <w:pPr>
              <w:pStyle w:val="Default"/>
              <w:rPr>
                <w:rFonts w:asciiTheme="minorHAnsi" w:hAnsiTheme="minorHAnsi"/>
                <w:sz w:val="20"/>
                <w:szCs w:val="20"/>
              </w:rPr>
            </w:pPr>
            <w:r w:rsidRPr="002405CB">
              <w:rPr>
                <w:rFonts w:asciiTheme="minorHAnsi" w:hAnsiTheme="minorHAnsi"/>
                <w:sz w:val="20"/>
                <w:szCs w:val="20"/>
              </w:rPr>
              <w:t>2. How would Vanderbilt’s railroads impact Rockefeller?</w:t>
            </w:r>
          </w:p>
          <w:p w:rsidR="00B84A5D" w:rsidRPr="002405CB" w:rsidRDefault="00B84A5D"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tbl>
            <w:tblPr>
              <w:tblStyle w:val="TableGrid"/>
              <w:tblW w:w="0" w:type="auto"/>
              <w:tblLook w:val="04A0" w:firstRow="1" w:lastRow="0" w:firstColumn="1" w:lastColumn="0" w:noHBand="0" w:noVBand="1"/>
            </w:tblPr>
            <w:tblGrid>
              <w:gridCol w:w="4141"/>
              <w:gridCol w:w="4141"/>
            </w:tblGrid>
            <w:tr w:rsidR="00CC41C6" w:rsidRPr="002405CB" w:rsidTr="00CC41C6">
              <w:tc>
                <w:tcPr>
                  <w:tcW w:w="4141" w:type="dxa"/>
                </w:tcPr>
                <w:p w:rsidR="00CC41C6" w:rsidRPr="002405CB" w:rsidRDefault="00CC41C6" w:rsidP="00CC41C6">
                  <w:pPr>
                    <w:pStyle w:val="Default"/>
                    <w:jc w:val="center"/>
                    <w:rPr>
                      <w:rFonts w:asciiTheme="minorHAnsi" w:hAnsiTheme="minorHAnsi"/>
                      <w:sz w:val="20"/>
                      <w:szCs w:val="20"/>
                    </w:rPr>
                  </w:pPr>
                  <w:r w:rsidRPr="002405CB">
                    <w:rPr>
                      <w:rFonts w:asciiTheme="minorHAnsi" w:hAnsiTheme="minorHAnsi"/>
                      <w:sz w:val="20"/>
                      <w:szCs w:val="20"/>
                    </w:rPr>
                    <w:t xml:space="preserve">Why was Rockefeller called a </w:t>
                  </w:r>
                </w:p>
                <w:p w:rsidR="00CC41C6" w:rsidRPr="002405CB" w:rsidRDefault="00CC41C6" w:rsidP="00CC41C6">
                  <w:pPr>
                    <w:pStyle w:val="Default"/>
                    <w:jc w:val="center"/>
                    <w:rPr>
                      <w:rFonts w:asciiTheme="minorHAnsi" w:hAnsiTheme="minorHAnsi"/>
                      <w:sz w:val="20"/>
                      <w:szCs w:val="20"/>
                    </w:rPr>
                  </w:pPr>
                  <w:r w:rsidRPr="002405CB">
                    <w:rPr>
                      <w:rFonts w:asciiTheme="minorHAnsi" w:hAnsiTheme="minorHAnsi"/>
                      <w:sz w:val="20"/>
                      <w:szCs w:val="20"/>
                    </w:rPr>
                    <w:t>“Robber Barron”?</w:t>
                  </w:r>
                </w:p>
              </w:tc>
              <w:tc>
                <w:tcPr>
                  <w:tcW w:w="4141" w:type="dxa"/>
                </w:tcPr>
                <w:p w:rsidR="00CC41C6" w:rsidRPr="002405CB" w:rsidRDefault="00CC41C6" w:rsidP="00CC41C6">
                  <w:pPr>
                    <w:pStyle w:val="Default"/>
                    <w:jc w:val="center"/>
                    <w:rPr>
                      <w:rFonts w:asciiTheme="minorHAnsi" w:hAnsiTheme="minorHAnsi"/>
                      <w:sz w:val="20"/>
                      <w:szCs w:val="20"/>
                    </w:rPr>
                  </w:pPr>
                  <w:r w:rsidRPr="002405CB">
                    <w:rPr>
                      <w:rFonts w:asciiTheme="minorHAnsi" w:hAnsiTheme="minorHAnsi"/>
                      <w:sz w:val="20"/>
                      <w:szCs w:val="20"/>
                    </w:rPr>
                    <w:t xml:space="preserve">Why was Rockefeller called a </w:t>
                  </w:r>
                </w:p>
                <w:p w:rsidR="00CC41C6" w:rsidRPr="002405CB" w:rsidRDefault="00CC41C6" w:rsidP="00CC41C6">
                  <w:pPr>
                    <w:pStyle w:val="Default"/>
                    <w:jc w:val="center"/>
                    <w:rPr>
                      <w:rFonts w:asciiTheme="minorHAnsi" w:hAnsiTheme="minorHAnsi"/>
                      <w:sz w:val="20"/>
                      <w:szCs w:val="20"/>
                    </w:rPr>
                  </w:pPr>
                  <w:r w:rsidRPr="002405CB">
                    <w:rPr>
                      <w:rFonts w:asciiTheme="minorHAnsi" w:hAnsiTheme="minorHAnsi"/>
                      <w:sz w:val="20"/>
                      <w:szCs w:val="20"/>
                    </w:rPr>
                    <w:t>“Captain of Industry”?</w:t>
                  </w:r>
                </w:p>
              </w:tc>
            </w:tr>
            <w:tr w:rsidR="00CC41C6" w:rsidRPr="002405CB" w:rsidTr="00CC41C6">
              <w:tc>
                <w:tcPr>
                  <w:tcW w:w="4141" w:type="dxa"/>
                </w:tcPr>
                <w:p w:rsidR="00CC41C6" w:rsidRPr="002405CB" w:rsidRDefault="00CC41C6"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1404BA" w:rsidRPr="002405CB" w:rsidRDefault="001404BA" w:rsidP="0031370A">
                  <w:pPr>
                    <w:pStyle w:val="Default"/>
                    <w:rPr>
                      <w:rFonts w:asciiTheme="minorHAnsi" w:hAnsiTheme="minorHAnsi"/>
                      <w:sz w:val="20"/>
                      <w:szCs w:val="20"/>
                    </w:rPr>
                  </w:pPr>
                </w:p>
                <w:p w:rsidR="001404BA" w:rsidRPr="002405CB" w:rsidRDefault="001404BA" w:rsidP="0031370A">
                  <w:pPr>
                    <w:pStyle w:val="Default"/>
                    <w:rPr>
                      <w:rFonts w:asciiTheme="minorHAnsi" w:hAnsiTheme="minorHAnsi"/>
                      <w:sz w:val="20"/>
                      <w:szCs w:val="20"/>
                    </w:rPr>
                  </w:pPr>
                </w:p>
                <w:p w:rsidR="001404BA" w:rsidRPr="002405CB" w:rsidRDefault="001404BA" w:rsidP="0031370A">
                  <w:pPr>
                    <w:pStyle w:val="Default"/>
                    <w:rPr>
                      <w:rFonts w:asciiTheme="minorHAnsi" w:hAnsiTheme="minorHAnsi"/>
                      <w:sz w:val="20"/>
                      <w:szCs w:val="20"/>
                    </w:rPr>
                  </w:pPr>
                </w:p>
                <w:p w:rsidR="001404BA" w:rsidRPr="002405CB" w:rsidRDefault="001404BA" w:rsidP="0031370A">
                  <w:pPr>
                    <w:pStyle w:val="Default"/>
                    <w:rPr>
                      <w:rFonts w:asciiTheme="minorHAnsi" w:hAnsiTheme="minorHAnsi"/>
                      <w:sz w:val="20"/>
                      <w:szCs w:val="20"/>
                    </w:rPr>
                  </w:pPr>
                </w:p>
              </w:tc>
              <w:tc>
                <w:tcPr>
                  <w:tcW w:w="4141" w:type="dxa"/>
                </w:tcPr>
                <w:p w:rsidR="00CC41C6" w:rsidRPr="002405CB" w:rsidRDefault="00CC41C6" w:rsidP="0031370A">
                  <w:pPr>
                    <w:pStyle w:val="Default"/>
                    <w:rPr>
                      <w:rFonts w:asciiTheme="minorHAnsi" w:hAnsiTheme="minorHAnsi"/>
                      <w:sz w:val="20"/>
                      <w:szCs w:val="20"/>
                    </w:rPr>
                  </w:pPr>
                </w:p>
              </w:tc>
            </w:tr>
          </w:tbl>
          <w:p w:rsidR="00B84A5D" w:rsidRPr="002405CB" w:rsidRDefault="00CC41C6" w:rsidP="0031370A">
            <w:pPr>
              <w:pStyle w:val="Default"/>
              <w:rPr>
                <w:rFonts w:asciiTheme="minorHAnsi" w:hAnsiTheme="minorHAnsi"/>
                <w:sz w:val="20"/>
                <w:szCs w:val="20"/>
              </w:rPr>
            </w:pPr>
            <w:r w:rsidRPr="002405CB">
              <w:rPr>
                <w:rFonts w:asciiTheme="minorHAnsi" w:hAnsiTheme="minorHAnsi"/>
                <w:sz w:val="20"/>
                <w:szCs w:val="20"/>
              </w:rPr>
              <w:t>3</w:t>
            </w:r>
            <w:r w:rsidR="00F26677" w:rsidRPr="002405CB">
              <w:rPr>
                <w:rFonts w:asciiTheme="minorHAnsi" w:hAnsiTheme="minorHAnsi"/>
                <w:sz w:val="20"/>
                <w:szCs w:val="20"/>
              </w:rPr>
              <w:t>.</w:t>
            </w:r>
            <w:r w:rsidR="00B84A5D" w:rsidRPr="002405CB">
              <w:rPr>
                <w:rFonts w:asciiTheme="minorHAnsi" w:hAnsiTheme="minorHAnsi"/>
                <w:sz w:val="20"/>
                <w:szCs w:val="20"/>
              </w:rPr>
              <w:t xml:space="preserve"> What steps did Congress take to oppose the unfair business practices of trusts and monopolies?</w:t>
            </w:r>
          </w:p>
          <w:p w:rsidR="00B84A5D" w:rsidRPr="002405CB" w:rsidRDefault="00B84A5D"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B84A5D" w:rsidRPr="002405CB" w:rsidRDefault="00CC41C6" w:rsidP="00B84A5D">
            <w:pPr>
              <w:pStyle w:val="Default"/>
              <w:rPr>
                <w:rFonts w:asciiTheme="minorHAnsi" w:hAnsiTheme="minorHAnsi"/>
                <w:sz w:val="20"/>
                <w:szCs w:val="20"/>
              </w:rPr>
            </w:pPr>
            <w:r w:rsidRPr="002405CB">
              <w:rPr>
                <w:rFonts w:asciiTheme="minorHAnsi" w:hAnsiTheme="minorHAnsi"/>
                <w:sz w:val="20"/>
                <w:szCs w:val="20"/>
              </w:rPr>
              <w:t>4</w:t>
            </w:r>
            <w:r w:rsidR="00B84A5D" w:rsidRPr="002405CB">
              <w:rPr>
                <w:rFonts w:asciiTheme="minorHAnsi" w:hAnsiTheme="minorHAnsi"/>
                <w:sz w:val="20"/>
                <w:szCs w:val="20"/>
              </w:rPr>
              <w:t xml:space="preserve">. </w:t>
            </w:r>
            <w:r w:rsidR="00155B21" w:rsidRPr="002405CB">
              <w:rPr>
                <w:rFonts w:asciiTheme="minorHAnsi" w:hAnsiTheme="minorHAnsi"/>
                <w:sz w:val="20"/>
                <w:szCs w:val="20"/>
              </w:rPr>
              <w:t>What did the Sherman Anti</w:t>
            </w:r>
            <w:r w:rsidR="00F26677" w:rsidRPr="002405CB">
              <w:rPr>
                <w:rFonts w:asciiTheme="minorHAnsi" w:hAnsiTheme="minorHAnsi"/>
                <w:sz w:val="20"/>
                <w:szCs w:val="20"/>
              </w:rPr>
              <w:t>trust Act</w:t>
            </w:r>
            <w:r w:rsidR="00155B21" w:rsidRPr="002405CB">
              <w:rPr>
                <w:rFonts w:asciiTheme="minorHAnsi" w:hAnsiTheme="minorHAnsi"/>
                <w:sz w:val="20"/>
                <w:szCs w:val="20"/>
              </w:rPr>
              <w:t xml:space="preserve"> (1890) and the Clayton Antitrust Act (1914)</w:t>
            </w:r>
            <w:r w:rsidR="00F26677" w:rsidRPr="002405CB">
              <w:rPr>
                <w:rFonts w:asciiTheme="minorHAnsi" w:hAnsiTheme="minorHAnsi"/>
                <w:sz w:val="20"/>
                <w:szCs w:val="20"/>
              </w:rPr>
              <w:t xml:space="preserve"> do?</w:t>
            </w:r>
          </w:p>
          <w:p w:rsidR="00F26677" w:rsidRPr="002405CB" w:rsidRDefault="00F26677" w:rsidP="00B84A5D">
            <w:pPr>
              <w:pStyle w:val="Default"/>
              <w:rPr>
                <w:rFonts w:asciiTheme="minorHAnsi" w:hAnsiTheme="minorHAnsi"/>
                <w:sz w:val="20"/>
                <w:szCs w:val="20"/>
              </w:rPr>
            </w:pPr>
          </w:p>
          <w:p w:rsidR="00CC41C6" w:rsidRPr="002405CB" w:rsidRDefault="00CC41C6" w:rsidP="00B84A5D">
            <w:pPr>
              <w:pStyle w:val="Default"/>
              <w:rPr>
                <w:rFonts w:asciiTheme="minorHAnsi" w:hAnsiTheme="minorHAnsi"/>
                <w:sz w:val="20"/>
                <w:szCs w:val="20"/>
              </w:rPr>
            </w:pPr>
          </w:p>
          <w:p w:rsidR="00F26677" w:rsidRPr="002405CB" w:rsidRDefault="00CC41C6" w:rsidP="00B84A5D">
            <w:pPr>
              <w:pStyle w:val="Default"/>
              <w:rPr>
                <w:rFonts w:asciiTheme="minorHAnsi" w:hAnsiTheme="minorHAnsi"/>
                <w:sz w:val="20"/>
                <w:szCs w:val="20"/>
              </w:rPr>
            </w:pPr>
            <w:r w:rsidRPr="002405CB">
              <w:rPr>
                <w:rFonts w:asciiTheme="minorHAnsi" w:hAnsiTheme="minorHAnsi"/>
                <w:sz w:val="20"/>
                <w:szCs w:val="20"/>
              </w:rPr>
              <w:t>5</w:t>
            </w:r>
            <w:r w:rsidR="00F26677" w:rsidRPr="002405CB">
              <w:rPr>
                <w:rFonts w:asciiTheme="minorHAnsi" w:hAnsiTheme="minorHAnsi"/>
                <w:sz w:val="20"/>
                <w:szCs w:val="20"/>
              </w:rPr>
              <w:t>. Why is President Teddy Roosevelt (1901-1909) remembered as a “trust buster”?</w:t>
            </w:r>
          </w:p>
          <w:p w:rsidR="00F26677" w:rsidRPr="002405CB" w:rsidRDefault="00F26677" w:rsidP="00B84A5D">
            <w:pPr>
              <w:pStyle w:val="Default"/>
              <w:rPr>
                <w:rFonts w:asciiTheme="minorHAnsi" w:hAnsiTheme="minorHAnsi"/>
                <w:sz w:val="20"/>
                <w:szCs w:val="20"/>
              </w:rPr>
            </w:pPr>
          </w:p>
          <w:p w:rsidR="00CC41C6" w:rsidRPr="002405CB" w:rsidRDefault="00CC41C6" w:rsidP="00B84A5D">
            <w:pPr>
              <w:pStyle w:val="Default"/>
              <w:rPr>
                <w:rFonts w:asciiTheme="minorHAnsi" w:hAnsiTheme="minorHAnsi"/>
                <w:sz w:val="20"/>
                <w:szCs w:val="20"/>
              </w:rPr>
            </w:pPr>
          </w:p>
          <w:p w:rsidR="00F26677" w:rsidRPr="002405CB" w:rsidRDefault="00CC41C6" w:rsidP="00B84A5D">
            <w:pPr>
              <w:pStyle w:val="Default"/>
              <w:rPr>
                <w:rFonts w:asciiTheme="minorHAnsi" w:hAnsiTheme="minorHAnsi"/>
                <w:sz w:val="20"/>
                <w:szCs w:val="20"/>
              </w:rPr>
            </w:pPr>
            <w:r w:rsidRPr="002405CB">
              <w:rPr>
                <w:rFonts w:asciiTheme="minorHAnsi" w:hAnsiTheme="minorHAnsi"/>
                <w:sz w:val="20"/>
                <w:szCs w:val="20"/>
              </w:rPr>
              <w:t>6</w:t>
            </w:r>
            <w:r w:rsidR="00F26677" w:rsidRPr="002405CB">
              <w:rPr>
                <w:rFonts w:asciiTheme="minorHAnsi" w:hAnsiTheme="minorHAnsi"/>
                <w:sz w:val="20"/>
                <w:szCs w:val="20"/>
              </w:rPr>
              <w:t>. In 1911, what actions would the Supreme Court take against Standard Oil?</w:t>
            </w:r>
          </w:p>
          <w:p w:rsidR="00F26677" w:rsidRPr="002405CB" w:rsidRDefault="00F26677" w:rsidP="00B84A5D">
            <w:pPr>
              <w:pStyle w:val="Default"/>
              <w:rPr>
                <w:rFonts w:asciiTheme="minorHAnsi" w:hAnsiTheme="minorHAnsi"/>
                <w:sz w:val="20"/>
                <w:szCs w:val="20"/>
              </w:rPr>
            </w:pPr>
          </w:p>
          <w:p w:rsidR="00E96C15" w:rsidRPr="002405CB" w:rsidRDefault="00E96C15" w:rsidP="00E96C15">
            <w:pPr>
              <w:pStyle w:val="Default"/>
              <w:jc w:val="center"/>
              <w:rPr>
                <w:rFonts w:asciiTheme="minorHAnsi" w:hAnsiTheme="minorHAnsi"/>
                <w:sz w:val="20"/>
                <w:szCs w:val="20"/>
              </w:rPr>
            </w:pPr>
          </w:p>
        </w:tc>
      </w:tr>
      <w:tr w:rsidR="0031370A" w:rsidRPr="002405CB" w:rsidTr="002405CB">
        <w:trPr>
          <w:trHeight w:val="260"/>
        </w:trPr>
        <w:tc>
          <w:tcPr>
            <w:tcW w:w="1773" w:type="dxa"/>
          </w:tcPr>
          <w:p w:rsidR="00CC41C6" w:rsidRPr="002405CB" w:rsidRDefault="00CC41C6" w:rsidP="006A0604">
            <w:pPr>
              <w:pStyle w:val="Default"/>
              <w:jc w:val="center"/>
              <w:rPr>
                <w:rFonts w:asciiTheme="minorHAnsi" w:hAnsiTheme="minorHAnsi"/>
                <w:b/>
                <w:sz w:val="20"/>
                <w:szCs w:val="20"/>
              </w:rPr>
            </w:pPr>
          </w:p>
          <w:p w:rsidR="0031370A" w:rsidRDefault="0031750C" w:rsidP="006A0604">
            <w:pPr>
              <w:pStyle w:val="Default"/>
              <w:jc w:val="center"/>
              <w:rPr>
                <w:rFonts w:asciiTheme="minorHAnsi" w:hAnsiTheme="minorHAnsi"/>
                <w:b/>
                <w:sz w:val="20"/>
                <w:szCs w:val="20"/>
              </w:rPr>
            </w:pPr>
            <w:r w:rsidRPr="002405CB">
              <w:rPr>
                <w:rFonts w:asciiTheme="minorHAnsi" w:hAnsiTheme="minorHAnsi"/>
                <w:b/>
                <w:sz w:val="20"/>
                <w:szCs w:val="20"/>
              </w:rPr>
              <w:t>The Organized Labor Movement</w:t>
            </w: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Default="00B83C0A" w:rsidP="006A0604">
            <w:pPr>
              <w:pStyle w:val="Default"/>
              <w:jc w:val="center"/>
              <w:rPr>
                <w:rFonts w:asciiTheme="minorHAnsi" w:hAnsiTheme="minorHAnsi"/>
                <w:b/>
                <w:sz w:val="20"/>
                <w:szCs w:val="20"/>
              </w:rPr>
            </w:pPr>
          </w:p>
          <w:p w:rsidR="00B83C0A" w:rsidRPr="00B83C0A" w:rsidRDefault="00B83C0A" w:rsidP="006A0604">
            <w:pPr>
              <w:pStyle w:val="Default"/>
              <w:jc w:val="center"/>
              <w:rPr>
                <w:rFonts w:asciiTheme="minorHAnsi" w:hAnsiTheme="minorHAnsi"/>
                <w:i/>
                <w:sz w:val="20"/>
                <w:szCs w:val="20"/>
              </w:rPr>
            </w:pPr>
          </w:p>
          <w:p w:rsidR="00B83C0A" w:rsidRPr="00B83C0A" w:rsidRDefault="00B83C0A" w:rsidP="006A0604">
            <w:pPr>
              <w:pStyle w:val="Default"/>
              <w:jc w:val="center"/>
              <w:rPr>
                <w:rFonts w:asciiTheme="minorHAnsi" w:hAnsiTheme="minorHAnsi"/>
                <w:i/>
                <w:sz w:val="20"/>
                <w:szCs w:val="20"/>
              </w:rPr>
            </w:pPr>
            <w:r w:rsidRPr="00B83C0A">
              <w:rPr>
                <w:rFonts w:asciiTheme="minorHAnsi" w:hAnsiTheme="minorHAnsi"/>
                <w:i/>
                <w:sz w:val="20"/>
                <w:szCs w:val="20"/>
              </w:rPr>
              <w:t>Skilled labor involved training of some sort (electrician, mechanic, etc.)</w:t>
            </w:r>
          </w:p>
          <w:p w:rsidR="00B83C0A" w:rsidRPr="002405CB" w:rsidRDefault="00B83C0A" w:rsidP="006A0604">
            <w:pPr>
              <w:pStyle w:val="Default"/>
              <w:jc w:val="center"/>
              <w:rPr>
                <w:rFonts w:asciiTheme="minorHAnsi" w:hAnsiTheme="minorHAnsi"/>
                <w:b/>
                <w:sz w:val="20"/>
                <w:szCs w:val="20"/>
              </w:rPr>
            </w:pPr>
            <w:r w:rsidRPr="00B83C0A">
              <w:rPr>
                <w:rFonts w:asciiTheme="minorHAnsi" w:hAnsiTheme="minorHAnsi"/>
                <w:i/>
                <w:sz w:val="20"/>
                <w:szCs w:val="20"/>
              </w:rPr>
              <w:t>Unskilled labor involved no formal training.</w:t>
            </w:r>
          </w:p>
        </w:tc>
        <w:tc>
          <w:tcPr>
            <w:tcW w:w="9053" w:type="dxa"/>
          </w:tcPr>
          <w:tbl>
            <w:tblPr>
              <w:tblStyle w:val="TableGrid"/>
              <w:tblW w:w="0" w:type="auto"/>
              <w:tblLook w:val="04A0" w:firstRow="1" w:lastRow="0" w:firstColumn="1" w:lastColumn="0" w:noHBand="0" w:noVBand="1"/>
            </w:tblPr>
            <w:tblGrid>
              <w:gridCol w:w="2820"/>
              <w:gridCol w:w="2821"/>
              <w:gridCol w:w="2821"/>
            </w:tblGrid>
            <w:tr w:rsidR="00CC41C6" w:rsidRPr="002405CB" w:rsidTr="00470851">
              <w:tc>
                <w:tcPr>
                  <w:tcW w:w="8462" w:type="dxa"/>
                  <w:gridSpan w:val="3"/>
                </w:tcPr>
                <w:p w:rsidR="00CC41C6" w:rsidRPr="002405CB" w:rsidRDefault="00CC41C6" w:rsidP="00CC41C6">
                  <w:pPr>
                    <w:pStyle w:val="Default"/>
                    <w:jc w:val="center"/>
                    <w:rPr>
                      <w:rFonts w:asciiTheme="minorHAnsi" w:hAnsiTheme="minorHAnsi"/>
                      <w:b/>
                      <w:sz w:val="20"/>
                      <w:szCs w:val="20"/>
                    </w:rPr>
                  </w:pPr>
                  <w:r w:rsidRPr="002405CB">
                    <w:rPr>
                      <w:rFonts w:asciiTheme="minorHAnsi" w:hAnsiTheme="minorHAnsi"/>
                      <w:b/>
                      <w:sz w:val="20"/>
                      <w:szCs w:val="20"/>
                    </w:rPr>
                    <w:t>Explain three methods factories and other companies used to maximize profits and reduce costs</w:t>
                  </w:r>
                </w:p>
              </w:tc>
            </w:tr>
            <w:tr w:rsidR="00CC41C6" w:rsidRPr="002405CB" w:rsidTr="00CC41C6">
              <w:tc>
                <w:tcPr>
                  <w:tcW w:w="2820" w:type="dxa"/>
                </w:tcPr>
                <w:p w:rsidR="00CC41C6" w:rsidRPr="002405CB" w:rsidRDefault="002405CB" w:rsidP="0031370A">
                  <w:pPr>
                    <w:pStyle w:val="Default"/>
                    <w:rPr>
                      <w:rFonts w:asciiTheme="minorHAnsi" w:hAnsiTheme="minorHAnsi"/>
                      <w:sz w:val="20"/>
                      <w:szCs w:val="20"/>
                    </w:rPr>
                  </w:pPr>
                  <w:r>
                    <w:rPr>
                      <w:rFonts w:asciiTheme="minorHAnsi" w:hAnsiTheme="minorHAnsi"/>
                      <w:sz w:val="20"/>
                      <w:szCs w:val="20"/>
                    </w:rPr>
                    <w:t>1.</w:t>
                  </w:r>
                </w:p>
                <w:p w:rsidR="00CC41C6" w:rsidRPr="002405CB" w:rsidRDefault="00CC41C6"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CC41C6" w:rsidRDefault="00CC41C6" w:rsidP="0031370A">
                  <w:pPr>
                    <w:pStyle w:val="Default"/>
                    <w:rPr>
                      <w:rFonts w:asciiTheme="minorHAnsi" w:hAnsiTheme="minorHAnsi"/>
                      <w:sz w:val="20"/>
                      <w:szCs w:val="20"/>
                    </w:rPr>
                  </w:pPr>
                </w:p>
                <w:p w:rsidR="002405CB" w:rsidRPr="002405CB" w:rsidRDefault="002405CB"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tc>
              <w:tc>
                <w:tcPr>
                  <w:tcW w:w="2821" w:type="dxa"/>
                </w:tcPr>
                <w:p w:rsidR="00CC41C6" w:rsidRPr="002405CB" w:rsidRDefault="002405CB" w:rsidP="0031370A">
                  <w:pPr>
                    <w:pStyle w:val="Default"/>
                    <w:rPr>
                      <w:rFonts w:asciiTheme="minorHAnsi" w:hAnsiTheme="minorHAnsi"/>
                      <w:sz w:val="20"/>
                      <w:szCs w:val="20"/>
                    </w:rPr>
                  </w:pPr>
                  <w:r>
                    <w:rPr>
                      <w:rFonts w:asciiTheme="minorHAnsi" w:hAnsiTheme="minorHAnsi"/>
                      <w:sz w:val="20"/>
                      <w:szCs w:val="20"/>
                    </w:rPr>
                    <w:t>2.</w:t>
                  </w:r>
                </w:p>
              </w:tc>
              <w:tc>
                <w:tcPr>
                  <w:tcW w:w="2821" w:type="dxa"/>
                </w:tcPr>
                <w:p w:rsidR="00CC41C6" w:rsidRPr="002405CB" w:rsidRDefault="002405CB" w:rsidP="0031370A">
                  <w:pPr>
                    <w:pStyle w:val="Default"/>
                    <w:rPr>
                      <w:rFonts w:asciiTheme="minorHAnsi" w:hAnsiTheme="minorHAnsi"/>
                      <w:sz w:val="20"/>
                      <w:szCs w:val="20"/>
                    </w:rPr>
                  </w:pPr>
                  <w:r>
                    <w:rPr>
                      <w:rFonts w:asciiTheme="minorHAnsi" w:hAnsiTheme="minorHAnsi"/>
                      <w:sz w:val="20"/>
                      <w:szCs w:val="20"/>
                    </w:rPr>
                    <w:t>3.</w:t>
                  </w:r>
                </w:p>
              </w:tc>
            </w:tr>
          </w:tbl>
          <w:p w:rsidR="0031750C" w:rsidRPr="002405CB" w:rsidRDefault="0031750C" w:rsidP="0031370A">
            <w:pPr>
              <w:pStyle w:val="Default"/>
              <w:rPr>
                <w:rFonts w:asciiTheme="minorHAnsi" w:hAnsiTheme="minorHAnsi"/>
                <w:sz w:val="20"/>
                <w:szCs w:val="20"/>
              </w:rPr>
            </w:pPr>
          </w:p>
          <w:p w:rsidR="0031750C" w:rsidRPr="002405CB" w:rsidRDefault="00CC41C6" w:rsidP="0031370A">
            <w:pPr>
              <w:pStyle w:val="Default"/>
              <w:rPr>
                <w:rFonts w:asciiTheme="minorHAnsi" w:hAnsiTheme="minorHAnsi"/>
                <w:sz w:val="20"/>
                <w:szCs w:val="20"/>
              </w:rPr>
            </w:pPr>
            <w:r w:rsidRPr="002405CB">
              <w:rPr>
                <w:rFonts w:asciiTheme="minorHAnsi" w:hAnsiTheme="minorHAnsi"/>
                <w:sz w:val="20"/>
                <w:szCs w:val="20"/>
              </w:rPr>
              <w:t>1</w:t>
            </w:r>
            <w:r w:rsidR="0031750C" w:rsidRPr="002405CB">
              <w:rPr>
                <w:rFonts w:asciiTheme="minorHAnsi" w:hAnsiTheme="minorHAnsi"/>
                <w:sz w:val="20"/>
                <w:szCs w:val="20"/>
              </w:rPr>
              <w:t xml:space="preserve">. </w:t>
            </w:r>
            <w:r w:rsidR="00D0068A" w:rsidRPr="002405CB">
              <w:rPr>
                <w:rFonts w:asciiTheme="minorHAnsi" w:hAnsiTheme="minorHAnsi"/>
                <w:sz w:val="20"/>
                <w:szCs w:val="20"/>
              </w:rPr>
              <w:t>What did many workers do to combat the unfair practices of many employers during this time?</w:t>
            </w:r>
          </w:p>
          <w:p w:rsidR="00D0068A" w:rsidRPr="002405CB" w:rsidRDefault="00D0068A" w:rsidP="0031370A">
            <w:pPr>
              <w:pStyle w:val="Default"/>
              <w:rPr>
                <w:rFonts w:asciiTheme="minorHAnsi" w:hAnsiTheme="minorHAnsi"/>
                <w:sz w:val="20"/>
                <w:szCs w:val="20"/>
              </w:rPr>
            </w:pPr>
          </w:p>
          <w:p w:rsidR="00D0068A" w:rsidRPr="002405CB" w:rsidRDefault="00D0068A" w:rsidP="0031370A">
            <w:pPr>
              <w:pStyle w:val="Default"/>
              <w:rPr>
                <w:rFonts w:asciiTheme="minorHAnsi" w:hAnsiTheme="minorHAnsi"/>
                <w:sz w:val="20"/>
                <w:szCs w:val="20"/>
              </w:rPr>
            </w:pPr>
          </w:p>
          <w:p w:rsidR="0031750C" w:rsidRPr="002405CB" w:rsidRDefault="00CC41C6" w:rsidP="0031370A">
            <w:pPr>
              <w:pStyle w:val="Default"/>
              <w:rPr>
                <w:rFonts w:asciiTheme="minorHAnsi" w:hAnsiTheme="minorHAnsi"/>
                <w:sz w:val="20"/>
                <w:szCs w:val="20"/>
              </w:rPr>
            </w:pPr>
            <w:r w:rsidRPr="002405CB">
              <w:rPr>
                <w:rFonts w:asciiTheme="minorHAnsi" w:hAnsiTheme="minorHAnsi"/>
                <w:sz w:val="20"/>
                <w:szCs w:val="20"/>
              </w:rPr>
              <w:t>2</w:t>
            </w:r>
            <w:r w:rsidR="0031750C" w:rsidRPr="002405CB">
              <w:rPr>
                <w:rFonts w:asciiTheme="minorHAnsi" w:hAnsiTheme="minorHAnsi"/>
                <w:sz w:val="20"/>
                <w:szCs w:val="20"/>
              </w:rPr>
              <w:t xml:space="preserve">. </w:t>
            </w:r>
            <w:r w:rsidR="00D0068A" w:rsidRPr="002405CB">
              <w:rPr>
                <w:rFonts w:asciiTheme="minorHAnsi" w:hAnsiTheme="minorHAnsi"/>
                <w:sz w:val="20"/>
                <w:szCs w:val="20"/>
              </w:rPr>
              <w:t xml:space="preserve">What is </w:t>
            </w:r>
            <w:r w:rsidR="00D0068A" w:rsidRPr="002405CB">
              <w:rPr>
                <w:rFonts w:asciiTheme="minorHAnsi" w:hAnsiTheme="minorHAnsi"/>
                <w:sz w:val="20"/>
                <w:szCs w:val="20"/>
                <w:u w:val="single"/>
              </w:rPr>
              <w:t>collective bargaining</w:t>
            </w:r>
            <w:r w:rsidR="00D0068A" w:rsidRPr="002405CB">
              <w:rPr>
                <w:rFonts w:asciiTheme="minorHAnsi" w:hAnsiTheme="minorHAnsi"/>
                <w:sz w:val="20"/>
                <w:szCs w:val="20"/>
              </w:rPr>
              <w:t>?</w:t>
            </w:r>
          </w:p>
          <w:p w:rsidR="00CC41C6" w:rsidRPr="002405CB" w:rsidRDefault="00CC41C6" w:rsidP="0031370A">
            <w:pPr>
              <w:pStyle w:val="Default"/>
              <w:rPr>
                <w:rFonts w:asciiTheme="minorHAnsi" w:hAnsiTheme="minorHAnsi"/>
                <w:sz w:val="20"/>
                <w:szCs w:val="20"/>
              </w:rPr>
            </w:pPr>
          </w:p>
          <w:p w:rsidR="00D0068A" w:rsidRPr="002405CB" w:rsidRDefault="00D0068A" w:rsidP="0031370A">
            <w:pPr>
              <w:pStyle w:val="Default"/>
              <w:rPr>
                <w:rFonts w:asciiTheme="minorHAnsi" w:hAnsiTheme="minorHAnsi"/>
                <w:sz w:val="20"/>
                <w:szCs w:val="20"/>
              </w:rPr>
            </w:pPr>
          </w:p>
          <w:p w:rsidR="0031750C" w:rsidRPr="002405CB" w:rsidRDefault="00CC41C6" w:rsidP="0031370A">
            <w:pPr>
              <w:pStyle w:val="Default"/>
              <w:rPr>
                <w:rFonts w:asciiTheme="minorHAnsi" w:hAnsiTheme="minorHAnsi"/>
                <w:sz w:val="20"/>
                <w:szCs w:val="20"/>
              </w:rPr>
            </w:pPr>
            <w:r w:rsidRPr="002405CB">
              <w:rPr>
                <w:rFonts w:asciiTheme="minorHAnsi" w:hAnsiTheme="minorHAnsi"/>
                <w:sz w:val="20"/>
                <w:szCs w:val="20"/>
              </w:rPr>
              <w:t>3</w:t>
            </w:r>
            <w:r w:rsidR="0031750C" w:rsidRPr="002405CB">
              <w:rPr>
                <w:rFonts w:asciiTheme="minorHAnsi" w:hAnsiTheme="minorHAnsi"/>
                <w:sz w:val="20"/>
                <w:szCs w:val="20"/>
              </w:rPr>
              <w:t>. What is a labor strike?</w:t>
            </w:r>
          </w:p>
          <w:p w:rsidR="00D0068A" w:rsidRPr="002405CB" w:rsidRDefault="00D0068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D0068A" w:rsidRPr="002405CB" w:rsidRDefault="00CC41C6" w:rsidP="0031370A">
            <w:pPr>
              <w:pStyle w:val="Default"/>
              <w:rPr>
                <w:rFonts w:asciiTheme="minorHAnsi" w:hAnsiTheme="minorHAnsi"/>
                <w:sz w:val="20"/>
                <w:szCs w:val="20"/>
              </w:rPr>
            </w:pPr>
            <w:r w:rsidRPr="002405CB">
              <w:rPr>
                <w:rFonts w:asciiTheme="minorHAnsi" w:hAnsiTheme="minorHAnsi"/>
                <w:sz w:val="20"/>
                <w:szCs w:val="20"/>
              </w:rPr>
              <w:t>4</w:t>
            </w:r>
            <w:r w:rsidR="00D0068A" w:rsidRPr="002405CB">
              <w:rPr>
                <w:rFonts w:asciiTheme="minorHAnsi" w:hAnsiTheme="minorHAnsi"/>
                <w:sz w:val="20"/>
                <w:szCs w:val="20"/>
              </w:rPr>
              <w:t>. What was the name of the earliest national labor union?</w:t>
            </w:r>
          </w:p>
          <w:p w:rsidR="00D0068A" w:rsidRPr="002405CB" w:rsidRDefault="00D0068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D0068A" w:rsidRPr="002405CB" w:rsidRDefault="00CC41C6" w:rsidP="0031370A">
            <w:pPr>
              <w:pStyle w:val="Default"/>
              <w:rPr>
                <w:rFonts w:asciiTheme="minorHAnsi" w:hAnsiTheme="minorHAnsi"/>
                <w:sz w:val="20"/>
                <w:szCs w:val="20"/>
              </w:rPr>
            </w:pPr>
            <w:r w:rsidRPr="002405CB">
              <w:rPr>
                <w:rFonts w:asciiTheme="minorHAnsi" w:hAnsiTheme="minorHAnsi"/>
                <w:sz w:val="20"/>
                <w:szCs w:val="20"/>
              </w:rPr>
              <w:t>5</w:t>
            </w:r>
            <w:r w:rsidR="00D0068A" w:rsidRPr="002405CB">
              <w:rPr>
                <w:rFonts w:asciiTheme="minorHAnsi" w:hAnsiTheme="minorHAnsi"/>
                <w:sz w:val="20"/>
                <w:szCs w:val="20"/>
              </w:rPr>
              <w:t>. What types of workers were accepted into the Knights of Labor?</w:t>
            </w:r>
          </w:p>
          <w:p w:rsidR="00D0068A" w:rsidRPr="002405CB" w:rsidRDefault="00D0068A" w:rsidP="0031370A">
            <w:pPr>
              <w:pStyle w:val="Default"/>
              <w:rPr>
                <w:rFonts w:asciiTheme="minorHAnsi" w:hAnsiTheme="minorHAnsi"/>
                <w:sz w:val="20"/>
                <w:szCs w:val="20"/>
              </w:rPr>
            </w:pPr>
          </w:p>
          <w:p w:rsidR="00CC41C6" w:rsidRPr="002405CB" w:rsidRDefault="00CC41C6" w:rsidP="0031370A">
            <w:pPr>
              <w:pStyle w:val="Default"/>
              <w:rPr>
                <w:rFonts w:asciiTheme="minorHAnsi" w:hAnsiTheme="minorHAnsi"/>
                <w:sz w:val="20"/>
                <w:szCs w:val="20"/>
              </w:rPr>
            </w:pPr>
          </w:p>
          <w:p w:rsidR="00D0068A" w:rsidRPr="002405CB" w:rsidRDefault="00CC41C6" w:rsidP="0031370A">
            <w:pPr>
              <w:pStyle w:val="Default"/>
              <w:rPr>
                <w:rFonts w:asciiTheme="minorHAnsi" w:hAnsiTheme="minorHAnsi"/>
                <w:sz w:val="20"/>
                <w:szCs w:val="20"/>
              </w:rPr>
            </w:pPr>
            <w:r w:rsidRPr="002405CB">
              <w:rPr>
                <w:rFonts w:asciiTheme="minorHAnsi" w:hAnsiTheme="minorHAnsi"/>
                <w:sz w:val="20"/>
                <w:szCs w:val="20"/>
              </w:rPr>
              <w:t>6</w:t>
            </w:r>
            <w:r w:rsidR="00B83C0A">
              <w:rPr>
                <w:rFonts w:asciiTheme="minorHAnsi" w:hAnsiTheme="minorHAnsi"/>
                <w:sz w:val="20"/>
                <w:szCs w:val="20"/>
              </w:rPr>
              <w:t>. What internal dispute</w:t>
            </w:r>
            <w:r w:rsidR="00D0068A" w:rsidRPr="002405CB">
              <w:rPr>
                <w:rFonts w:asciiTheme="minorHAnsi" w:hAnsiTheme="minorHAnsi"/>
                <w:sz w:val="20"/>
                <w:szCs w:val="20"/>
              </w:rPr>
              <w:t xml:space="preserve"> would </w:t>
            </w:r>
            <w:r w:rsidR="00B83C0A">
              <w:rPr>
                <w:rFonts w:asciiTheme="minorHAnsi" w:hAnsiTheme="minorHAnsi"/>
                <w:sz w:val="20"/>
                <w:szCs w:val="20"/>
              </w:rPr>
              <w:t xml:space="preserve">cause </w:t>
            </w:r>
            <w:r w:rsidR="00D0068A" w:rsidRPr="002405CB">
              <w:rPr>
                <w:rFonts w:asciiTheme="minorHAnsi" w:hAnsiTheme="minorHAnsi"/>
                <w:sz w:val="20"/>
                <w:szCs w:val="20"/>
              </w:rPr>
              <w:t>the Knights of Labor gradually lose its power?</w:t>
            </w:r>
          </w:p>
          <w:p w:rsidR="0031750C" w:rsidRPr="002405CB" w:rsidRDefault="0031750C" w:rsidP="0031370A">
            <w:pPr>
              <w:pStyle w:val="Default"/>
              <w:rPr>
                <w:rFonts w:asciiTheme="minorHAnsi" w:hAnsiTheme="minorHAnsi"/>
                <w:sz w:val="20"/>
                <w:szCs w:val="20"/>
              </w:rPr>
            </w:pPr>
            <w:r w:rsidRPr="002405CB">
              <w:rPr>
                <w:rFonts w:asciiTheme="minorHAnsi" w:hAnsiTheme="minorHAnsi"/>
                <w:sz w:val="20"/>
                <w:szCs w:val="20"/>
              </w:rPr>
              <w:t xml:space="preserve"> </w:t>
            </w:r>
          </w:p>
          <w:p w:rsidR="00CC41C6" w:rsidRPr="002405CB" w:rsidRDefault="00CC41C6" w:rsidP="0031370A">
            <w:pPr>
              <w:pStyle w:val="Default"/>
              <w:rPr>
                <w:rFonts w:asciiTheme="minorHAnsi" w:hAnsiTheme="minorHAnsi"/>
                <w:sz w:val="20"/>
                <w:szCs w:val="20"/>
              </w:rPr>
            </w:pPr>
          </w:p>
        </w:tc>
      </w:tr>
      <w:tr w:rsidR="0031370A" w:rsidRPr="002405CB" w:rsidTr="002405CB">
        <w:trPr>
          <w:trHeight w:val="243"/>
        </w:trPr>
        <w:tc>
          <w:tcPr>
            <w:tcW w:w="1773" w:type="dxa"/>
          </w:tcPr>
          <w:p w:rsidR="0031370A" w:rsidRPr="002405CB" w:rsidRDefault="0031750C" w:rsidP="006A0604">
            <w:pPr>
              <w:pStyle w:val="Default"/>
              <w:jc w:val="center"/>
              <w:rPr>
                <w:rFonts w:asciiTheme="minorHAnsi" w:hAnsiTheme="minorHAnsi"/>
                <w:b/>
                <w:sz w:val="20"/>
                <w:szCs w:val="20"/>
              </w:rPr>
            </w:pPr>
            <w:r w:rsidRPr="002405CB">
              <w:rPr>
                <w:rFonts w:asciiTheme="minorHAnsi" w:hAnsiTheme="minorHAnsi"/>
                <w:b/>
                <w:sz w:val="20"/>
                <w:szCs w:val="20"/>
              </w:rPr>
              <w:lastRenderedPageBreak/>
              <w:t>Samuel Gompers and the American Federation of Labor</w:t>
            </w:r>
          </w:p>
          <w:p w:rsidR="008A03E8" w:rsidRPr="002405CB" w:rsidRDefault="008A03E8" w:rsidP="006A0604">
            <w:pPr>
              <w:pStyle w:val="Default"/>
              <w:jc w:val="center"/>
              <w:rPr>
                <w:rFonts w:asciiTheme="minorHAnsi" w:hAnsiTheme="minorHAnsi"/>
                <w:sz w:val="20"/>
                <w:szCs w:val="20"/>
              </w:rPr>
            </w:pPr>
          </w:p>
          <w:p w:rsidR="00E51CC9" w:rsidRPr="002405CB" w:rsidRDefault="00E51CC9" w:rsidP="006A0604">
            <w:pPr>
              <w:pStyle w:val="Default"/>
              <w:jc w:val="center"/>
              <w:rPr>
                <w:rFonts w:asciiTheme="minorHAnsi" w:hAnsiTheme="minorHAnsi"/>
                <w:sz w:val="20"/>
                <w:szCs w:val="20"/>
              </w:rPr>
            </w:pPr>
          </w:p>
          <w:p w:rsidR="00E51CC9" w:rsidRPr="002405CB" w:rsidRDefault="00E51CC9" w:rsidP="006A0604">
            <w:pPr>
              <w:pStyle w:val="Default"/>
              <w:jc w:val="center"/>
              <w:rPr>
                <w:rFonts w:asciiTheme="minorHAnsi" w:hAnsiTheme="minorHAnsi"/>
                <w:sz w:val="20"/>
                <w:szCs w:val="20"/>
              </w:rPr>
            </w:pPr>
          </w:p>
        </w:tc>
        <w:tc>
          <w:tcPr>
            <w:tcW w:w="9053" w:type="dxa"/>
          </w:tcPr>
          <w:p w:rsidR="0031370A" w:rsidRPr="002405CB" w:rsidRDefault="0031750C" w:rsidP="0031370A">
            <w:pPr>
              <w:pStyle w:val="Default"/>
              <w:rPr>
                <w:rFonts w:asciiTheme="minorHAnsi" w:hAnsiTheme="minorHAnsi"/>
                <w:sz w:val="20"/>
                <w:szCs w:val="20"/>
              </w:rPr>
            </w:pPr>
            <w:r w:rsidRPr="002405CB">
              <w:rPr>
                <w:rFonts w:asciiTheme="minorHAnsi" w:hAnsiTheme="minorHAnsi"/>
                <w:sz w:val="20"/>
                <w:szCs w:val="20"/>
              </w:rPr>
              <w:t xml:space="preserve">1. </w:t>
            </w:r>
            <w:r w:rsidR="00D0068A" w:rsidRPr="002405CB">
              <w:rPr>
                <w:rFonts w:asciiTheme="minorHAnsi" w:hAnsiTheme="minorHAnsi"/>
                <w:sz w:val="20"/>
                <w:szCs w:val="20"/>
              </w:rPr>
              <w:t>In 1886, what organization was founded by Samuel Gompers?</w:t>
            </w:r>
          </w:p>
          <w:p w:rsidR="0031750C" w:rsidRPr="002405CB" w:rsidRDefault="0031750C" w:rsidP="0031370A">
            <w:pPr>
              <w:pStyle w:val="Default"/>
              <w:rPr>
                <w:rFonts w:asciiTheme="minorHAnsi" w:hAnsiTheme="minorHAnsi"/>
                <w:sz w:val="20"/>
                <w:szCs w:val="20"/>
              </w:rPr>
            </w:pPr>
          </w:p>
          <w:p w:rsidR="00A25B7A" w:rsidRPr="002405CB" w:rsidRDefault="00A25B7A" w:rsidP="0031370A">
            <w:pPr>
              <w:pStyle w:val="Default"/>
              <w:rPr>
                <w:rFonts w:asciiTheme="minorHAnsi" w:hAnsiTheme="minorHAnsi"/>
                <w:sz w:val="20"/>
                <w:szCs w:val="20"/>
              </w:rPr>
            </w:pPr>
          </w:p>
          <w:p w:rsidR="0031750C" w:rsidRPr="002405CB" w:rsidRDefault="0031750C" w:rsidP="00D0068A">
            <w:pPr>
              <w:pStyle w:val="Default"/>
              <w:rPr>
                <w:rFonts w:asciiTheme="minorHAnsi" w:hAnsiTheme="minorHAnsi"/>
                <w:sz w:val="20"/>
                <w:szCs w:val="20"/>
              </w:rPr>
            </w:pPr>
            <w:r w:rsidRPr="002405CB">
              <w:rPr>
                <w:rFonts w:asciiTheme="minorHAnsi" w:hAnsiTheme="minorHAnsi"/>
                <w:sz w:val="20"/>
                <w:szCs w:val="20"/>
              </w:rPr>
              <w:t xml:space="preserve">2. </w:t>
            </w:r>
            <w:r w:rsidR="00D0068A" w:rsidRPr="002405CB">
              <w:rPr>
                <w:rFonts w:asciiTheme="minorHAnsi" w:hAnsiTheme="minorHAnsi"/>
                <w:sz w:val="20"/>
                <w:szCs w:val="20"/>
              </w:rPr>
              <w:t>What specifically was the American Federation of Labor (AFL)?</w:t>
            </w:r>
          </w:p>
          <w:p w:rsidR="00D0068A" w:rsidRPr="002405CB" w:rsidRDefault="00D0068A" w:rsidP="00D0068A">
            <w:pPr>
              <w:pStyle w:val="Default"/>
              <w:rPr>
                <w:rFonts w:asciiTheme="minorHAnsi" w:hAnsiTheme="minorHAnsi"/>
                <w:sz w:val="20"/>
                <w:szCs w:val="20"/>
              </w:rPr>
            </w:pPr>
          </w:p>
          <w:p w:rsidR="00A25B7A" w:rsidRPr="002405CB" w:rsidRDefault="00A25B7A" w:rsidP="00D0068A">
            <w:pPr>
              <w:pStyle w:val="Default"/>
              <w:rPr>
                <w:rFonts w:asciiTheme="minorHAnsi" w:hAnsiTheme="minorHAnsi"/>
                <w:sz w:val="20"/>
                <w:szCs w:val="20"/>
              </w:rPr>
            </w:pPr>
          </w:p>
          <w:p w:rsidR="00D0068A" w:rsidRPr="002405CB" w:rsidRDefault="00D0068A" w:rsidP="00D0068A">
            <w:pPr>
              <w:pStyle w:val="Default"/>
              <w:rPr>
                <w:rFonts w:asciiTheme="minorHAnsi" w:hAnsiTheme="minorHAnsi"/>
                <w:sz w:val="20"/>
                <w:szCs w:val="20"/>
              </w:rPr>
            </w:pPr>
            <w:r w:rsidRPr="002405CB">
              <w:rPr>
                <w:rFonts w:asciiTheme="minorHAnsi" w:hAnsiTheme="minorHAnsi"/>
                <w:sz w:val="20"/>
                <w:szCs w:val="20"/>
              </w:rPr>
              <w:t>3. What is a “craft union”?</w:t>
            </w:r>
          </w:p>
          <w:p w:rsidR="00D0068A" w:rsidRPr="002405CB" w:rsidRDefault="00D0068A" w:rsidP="00D0068A">
            <w:pPr>
              <w:pStyle w:val="Default"/>
              <w:rPr>
                <w:rFonts w:asciiTheme="minorHAnsi" w:hAnsiTheme="minorHAnsi"/>
                <w:sz w:val="20"/>
                <w:szCs w:val="20"/>
              </w:rPr>
            </w:pPr>
          </w:p>
          <w:p w:rsidR="00A25B7A" w:rsidRPr="002405CB" w:rsidRDefault="00A25B7A" w:rsidP="00D0068A">
            <w:pPr>
              <w:pStyle w:val="Default"/>
              <w:rPr>
                <w:rFonts w:asciiTheme="minorHAnsi" w:hAnsiTheme="minorHAnsi"/>
                <w:sz w:val="20"/>
                <w:szCs w:val="20"/>
              </w:rPr>
            </w:pPr>
          </w:p>
          <w:p w:rsidR="008A03E8" w:rsidRPr="002405CB" w:rsidRDefault="008A03E8" w:rsidP="00E358D1">
            <w:pPr>
              <w:pStyle w:val="Default"/>
              <w:spacing w:before="240"/>
              <w:rPr>
                <w:rFonts w:asciiTheme="minorHAnsi" w:hAnsiTheme="minorHAnsi"/>
                <w:sz w:val="20"/>
                <w:szCs w:val="20"/>
              </w:rPr>
            </w:pPr>
            <w:bookmarkStart w:id="0" w:name="_GoBack"/>
            <w:bookmarkEnd w:id="0"/>
          </w:p>
        </w:tc>
      </w:tr>
      <w:tr w:rsidR="0031370A" w:rsidRPr="002405CB" w:rsidTr="002405CB">
        <w:trPr>
          <w:trHeight w:val="260"/>
        </w:trPr>
        <w:tc>
          <w:tcPr>
            <w:tcW w:w="1773" w:type="dxa"/>
          </w:tcPr>
          <w:p w:rsidR="00E51CC9" w:rsidRPr="002405CB" w:rsidRDefault="008A03E8" w:rsidP="006A0604">
            <w:pPr>
              <w:pStyle w:val="Default"/>
              <w:jc w:val="center"/>
              <w:rPr>
                <w:rFonts w:asciiTheme="minorHAnsi" w:hAnsiTheme="minorHAnsi"/>
                <w:sz w:val="20"/>
                <w:szCs w:val="20"/>
              </w:rPr>
            </w:pPr>
            <w:r w:rsidRPr="002405CB">
              <w:rPr>
                <w:rFonts w:asciiTheme="minorHAnsi" w:hAnsiTheme="minorHAnsi"/>
                <w:b/>
                <w:sz w:val="20"/>
                <w:szCs w:val="20"/>
              </w:rPr>
              <w:t>The 1894 Pullman Strike</w:t>
            </w:r>
            <w:r w:rsidRPr="002405CB">
              <w:rPr>
                <w:rFonts w:asciiTheme="minorHAnsi" w:hAnsiTheme="minorHAnsi"/>
                <w:sz w:val="20"/>
                <w:szCs w:val="20"/>
              </w:rPr>
              <w:t xml:space="preserve"> </w:t>
            </w:r>
          </w:p>
          <w:p w:rsidR="00E51CC9" w:rsidRPr="002405CB" w:rsidRDefault="00E51CC9" w:rsidP="006A0604">
            <w:pPr>
              <w:pStyle w:val="Default"/>
              <w:jc w:val="center"/>
              <w:rPr>
                <w:rFonts w:asciiTheme="minorHAnsi" w:hAnsiTheme="minorHAnsi"/>
                <w:sz w:val="20"/>
                <w:szCs w:val="20"/>
              </w:rPr>
            </w:pPr>
          </w:p>
          <w:p w:rsidR="00E51CC9" w:rsidRPr="002405CB" w:rsidRDefault="00E51CC9" w:rsidP="006A0604">
            <w:pPr>
              <w:pStyle w:val="Default"/>
              <w:jc w:val="center"/>
              <w:rPr>
                <w:rFonts w:asciiTheme="minorHAnsi" w:hAnsiTheme="minorHAnsi"/>
                <w:sz w:val="20"/>
                <w:szCs w:val="20"/>
              </w:rPr>
            </w:pPr>
          </w:p>
          <w:p w:rsidR="00E51CC9" w:rsidRDefault="00E51CC9" w:rsidP="006A0604">
            <w:pPr>
              <w:pStyle w:val="Default"/>
              <w:jc w:val="center"/>
              <w:rPr>
                <w:rFonts w:asciiTheme="minorHAnsi" w:hAnsiTheme="minorHAnsi"/>
                <w:sz w:val="20"/>
                <w:szCs w:val="20"/>
              </w:rPr>
            </w:pPr>
            <w:r w:rsidRPr="002405CB">
              <w:rPr>
                <w:rFonts w:asciiTheme="minorHAnsi" w:hAnsiTheme="minorHAnsi"/>
                <w:sz w:val="20"/>
                <w:szCs w:val="20"/>
                <w:u w:val="single"/>
              </w:rPr>
              <w:t>Note</w:t>
            </w:r>
            <w:r w:rsidRPr="002405CB">
              <w:rPr>
                <w:rFonts w:asciiTheme="minorHAnsi" w:hAnsiTheme="minorHAnsi"/>
                <w:sz w:val="20"/>
                <w:szCs w:val="20"/>
              </w:rPr>
              <w:t>: Workers at the Pullman Company were forced to live in on-site housing complexes and buy basic goods from on-site stores.</w:t>
            </w:r>
          </w:p>
          <w:p w:rsidR="002405CB" w:rsidRPr="002405CB" w:rsidRDefault="002405CB" w:rsidP="006A0604">
            <w:pPr>
              <w:pStyle w:val="Default"/>
              <w:jc w:val="center"/>
              <w:rPr>
                <w:rFonts w:asciiTheme="minorHAnsi" w:hAnsiTheme="minorHAnsi"/>
                <w:sz w:val="20"/>
                <w:szCs w:val="20"/>
              </w:rPr>
            </w:pPr>
          </w:p>
          <w:p w:rsidR="00E51CC9" w:rsidRPr="002405CB" w:rsidRDefault="00E51CC9" w:rsidP="006A0604">
            <w:pPr>
              <w:pStyle w:val="Default"/>
              <w:jc w:val="center"/>
              <w:rPr>
                <w:rFonts w:asciiTheme="minorHAnsi" w:hAnsiTheme="minorHAnsi"/>
                <w:sz w:val="20"/>
                <w:szCs w:val="20"/>
              </w:rPr>
            </w:pPr>
            <w:r w:rsidRPr="002405CB">
              <w:rPr>
                <w:rFonts w:asciiTheme="minorHAnsi" w:hAnsiTheme="minorHAnsi"/>
                <w:sz w:val="20"/>
                <w:szCs w:val="20"/>
              </w:rPr>
              <w:t>Pullman charged very high rates for rent and very high prices for goods.</w:t>
            </w:r>
          </w:p>
          <w:p w:rsidR="00E51CC9" w:rsidRPr="002405CB" w:rsidRDefault="00E51CC9" w:rsidP="006A0604">
            <w:pPr>
              <w:pStyle w:val="Default"/>
              <w:jc w:val="center"/>
              <w:rPr>
                <w:rFonts w:asciiTheme="minorHAnsi" w:hAnsiTheme="minorHAnsi"/>
                <w:sz w:val="20"/>
                <w:szCs w:val="20"/>
              </w:rPr>
            </w:pPr>
          </w:p>
          <w:p w:rsidR="00457B14" w:rsidRPr="002405CB" w:rsidRDefault="00457B14" w:rsidP="006A0604">
            <w:pPr>
              <w:pStyle w:val="Default"/>
              <w:jc w:val="center"/>
              <w:rPr>
                <w:rFonts w:asciiTheme="minorHAnsi" w:hAnsiTheme="minorHAnsi"/>
                <w:sz w:val="20"/>
                <w:szCs w:val="20"/>
              </w:rPr>
            </w:pPr>
          </w:p>
          <w:p w:rsidR="00457B14" w:rsidRPr="002405CB" w:rsidRDefault="00457B14" w:rsidP="006A0604">
            <w:pPr>
              <w:pStyle w:val="Default"/>
              <w:jc w:val="center"/>
              <w:rPr>
                <w:rFonts w:asciiTheme="minorHAnsi" w:hAnsiTheme="minorHAnsi"/>
                <w:sz w:val="20"/>
                <w:szCs w:val="20"/>
              </w:rPr>
            </w:pPr>
            <w:r w:rsidRPr="002405CB">
              <w:rPr>
                <w:rFonts w:asciiTheme="minorHAnsi" w:hAnsiTheme="minorHAnsi"/>
                <w:sz w:val="20"/>
                <w:szCs w:val="20"/>
              </w:rPr>
              <w:t xml:space="preserve">The American Railway Union was led by </w:t>
            </w:r>
            <w:r w:rsidRPr="002405CB">
              <w:rPr>
                <w:rFonts w:asciiTheme="minorHAnsi" w:hAnsiTheme="minorHAnsi"/>
                <w:sz w:val="20"/>
                <w:szCs w:val="20"/>
                <w:u w:val="single"/>
              </w:rPr>
              <w:t>Eugene V. Debs</w:t>
            </w:r>
            <w:r w:rsidRPr="002405CB">
              <w:rPr>
                <w:rFonts w:asciiTheme="minorHAnsi" w:hAnsiTheme="minorHAnsi"/>
                <w:sz w:val="20"/>
                <w:szCs w:val="20"/>
              </w:rPr>
              <w:t>, who we will cover in Unit 4.</w:t>
            </w:r>
          </w:p>
          <w:p w:rsidR="00E51CC9" w:rsidRPr="002405CB" w:rsidRDefault="00E51CC9" w:rsidP="006A0604">
            <w:pPr>
              <w:pStyle w:val="Default"/>
              <w:jc w:val="center"/>
              <w:rPr>
                <w:rFonts w:asciiTheme="minorHAnsi" w:hAnsiTheme="minorHAnsi"/>
                <w:sz w:val="20"/>
                <w:szCs w:val="20"/>
              </w:rPr>
            </w:pPr>
          </w:p>
          <w:p w:rsidR="00E51CC9" w:rsidRPr="002405CB" w:rsidRDefault="00E51CC9" w:rsidP="006A0604">
            <w:pPr>
              <w:pStyle w:val="Default"/>
              <w:jc w:val="center"/>
              <w:rPr>
                <w:rFonts w:asciiTheme="minorHAnsi" w:hAnsiTheme="minorHAnsi"/>
                <w:sz w:val="20"/>
                <w:szCs w:val="20"/>
              </w:rPr>
            </w:pPr>
          </w:p>
        </w:tc>
        <w:tc>
          <w:tcPr>
            <w:tcW w:w="9053" w:type="dxa"/>
          </w:tcPr>
          <w:p w:rsidR="0031370A" w:rsidRPr="002405CB" w:rsidRDefault="0031750C" w:rsidP="0031370A">
            <w:pPr>
              <w:pStyle w:val="Default"/>
              <w:rPr>
                <w:rFonts w:asciiTheme="minorHAnsi" w:hAnsiTheme="minorHAnsi"/>
                <w:sz w:val="20"/>
                <w:szCs w:val="20"/>
              </w:rPr>
            </w:pPr>
            <w:r w:rsidRPr="002405CB">
              <w:rPr>
                <w:rFonts w:asciiTheme="minorHAnsi" w:hAnsiTheme="minorHAnsi"/>
                <w:sz w:val="20"/>
                <w:szCs w:val="20"/>
              </w:rPr>
              <w:t>1. What items did the factory owned by George Pullman manufacture?</w:t>
            </w:r>
          </w:p>
          <w:p w:rsidR="0031750C" w:rsidRPr="002405CB" w:rsidRDefault="0031750C" w:rsidP="0031370A">
            <w:pPr>
              <w:pStyle w:val="Default"/>
              <w:rPr>
                <w:rFonts w:asciiTheme="minorHAnsi" w:hAnsiTheme="minorHAnsi"/>
                <w:sz w:val="20"/>
                <w:szCs w:val="20"/>
              </w:rPr>
            </w:pPr>
          </w:p>
          <w:p w:rsidR="00A25B7A" w:rsidRPr="002405CB" w:rsidRDefault="00A25B7A" w:rsidP="0031370A">
            <w:pPr>
              <w:pStyle w:val="Default"/>
              <w:rPr>
                <w:rFonts w:asciiTheme="minorHAnsi" w:hAnsiTheme="minorHAnsi"/>
                <w:sz w:val="20"/>
                <w:szCs w:val="20"/>
              </w:rPr>
            </w:pPr>
          </w:p>
          <w:p w:rsidR="0031750C" w:rsidRPr="002405CB" w:rsidRDefault="0031750C" w:rsidP="0031370A">
            <w:pPr>
              <w:pStyle w:val="Default"/>
              <w:rPr>
                <w:rFonts w:asciiTheme="minorHAnsi" w:hAnsiTheme="minorHAnsi"/>
                <w:sz w:val="20"/>
                <w:szCs w:val="20"/>
              </w:rPr>
            </w:pPr>
            <w:r w:rsidRPr="002405CB">
              <w:rPr>
                <w:rFonts w:asciiTheme="minorHAnsi" w:hAnsiTheme="minorHAnsi"/>
                <w:sz w:val="20"/>
                <w:szCs w:val="20"/>
              </w:rPr>
              <w:t>2. Why were the workers at Pullman’s factory on strike?</w:t>
            </w:r>
          </w:p>
          <w:p w:rsidR="0031750C" w:rsidRPr="002405CB" w:rsidRDefault="0031750C" w:rsidP="0031370A">
            <w:pPr>
              <w:pStyle w:val="Default"/>
              <w:rPr>
                <w:rFonts w:asciiTheme="minorHAnsi" w:hAnsiTheme="minorHAnsi"/>
                <w:sz w:val="20"/>
                <w:szCs w:val="20"/>
              </w:rPr>
            </w:pPr>
          </w:p>
          <w:p w:rsidR="00A25B7A" w:rsidRPr="002405CB" w:rsidRDefault="00A25B7A" w:rsidP="0031370A">
            <w:pPr>
              <w:pStyle w:val="Default"/>
              <w:rPr>
                <w:rFonts w:asciiTheme="minorHAnsi" w:hAnsiTheme="minorHAnsi"/>
                <w:sz w:val="20"/>
                <w:szCs w:val="20"/>
              </w:rPr>
            </w:pPr>
          </w:p>
          <w:p w:rsidR="0031750C" w:rsidRPr="002405CB" w:rsidRDefault="0031750C" w:rsidP="0031370A">
            <w:pPr>
              <w:pStyle w:val="Default"/>
              <w:rPr>
                <w:rFonts w:asciiTheme="minorHAnsi" w:hAnsiTheme="minorHAnsi"/>
                <w:sz w:val="20"/>
                <w:szCs w:val="20"/>
              </w:rPr>
            </w:pPr>
            <w:r w:rsidRPr="002405CB">
              <w:rPr>
                <w:rFonts w:asciiTheme="minorHAnsi" w:hAnsiTheme="minorHAnsi"/>
                <w:sz w:val="20"/>
                <w:szCs w:val="20"/>
              </w:rPr>
              <w:t xml:space="preserve">3. </w:t>
            </w:r>
            <w:r w:rsidR="00D0068A" w:rsidRPr="002405CB">
              <w:rPr>
                <w:rFonts w:asciiTheme="minorHAnsi" w:hAnsiTheme="minorHAnsi"/>
                <w:sz w:val="20"/>
                <w:szCs w:val="20"/>
              </w:rPr>
              <w:t>How did the American Railway Union (ARU) attempt to help the striking workers at the Pullman Factory?</w:t>
            </w:r>
          </w:p>
          <w:p w:rsidR="0031750C" w:rsidRPr="002405CB" w:rsidRDefault="0031750C" w:rsidP="0031370A">
            <w:pPr>
              <w:pStyle w:val="Default"/>
              <w:rPr>
                <w:rFonts w:asciiTheme="minorHAnsi" w:hAnsiTheme="minorHAnsi"/>
                <w:sz w:val="20"/>
                <w:szCs w:val="20"/>
              </w:rPr>
            </w:pPr>
          </w:p>
          <w:p w:rsidR="00A25B7A" w:rsidRPr="002405CB" w:rsidRDefault="00A25B7A" w:rsidP="0031370A">
            <w:pPr>
              <w:pStyle w:val="Default"/>
              <w:rPr>
                <w:rFonts w:asciiTheme="minorHAnsi" w:hAnsiTheme="minorHAnsi"/>
                <w:sz w:val="20"/>
                <w:szCs w:val="20"/>
              </w:rPr>
            </w:pPr>
          </w:p>
          <w:p w:rsidR="0031750C" w:rsidRPr="002405CB" w:rsidRDefault="0031750C" w:rsidP="0031370A">
            <w:pPr>
              <w:pStyle w:val="Default"/>
              <w:rPr>
                <w:rFonts w:asciiTheme="minorHAnsi" w:hAnsiTheme="minorHAnsi"/>
                <w:sz w:val="20"/>
                <w:szCs w:val="20"/>
              </w:rPr>
            </w:pPr>
            <w:r w:rsidRPr="002405CB">
              <w:rPr>
                <w:rFonts w:asciiTheme="minorHAnsi" w:hAnsiTheme="minorHAnsi"/>
                <w:sz w:val="20"/>
                <w:szCs w:val="20"/>
              </w:rPr>
              <w:t xml:space="preserve">4. </w:t>
            </w:r>
            <w:r w:rsidR="008A03E8" w:rsidRPr="002405CB">
              <w:rPr>
                <w:rFonts w:asciiTheme="minorHAnsi" w:hAnsiTheme="minorHAnsi"/>
                <w:sz w:val="20"/>
                <w:szCs w:val="20"/>
              </w:rPr>
              <w:t>How did the Pullman Strike affect railroads and railway workers throughout the country?</w:t>
            </w:r>
          </w:p>
          <w:p w:rsidR="0031750C" w:rsidRPr="002405CB" w:rsidRDefault="0031750C" w:rsidP="0031370A">
            <w:pPr>
              <w:pStyle w:val="Default"/>
              <w:rPr>
                <w:rFonts w:asciiTheme="minorHAnsi" w:hAnsiTheme="minorHAnsi"/>
                <w:sz w:val="20"/>
                <w:szCs w:val="20"/>
              </w:rPr>
            </w:pPr>
          </w:p>
          <w:p w:rsidR="00A25B7A" w:rsidRPr="002405CB" w:rsidRDefault="00A25B7A" w:rsidP="0031370A">
            <w:pPr>
              <w:pStyle w:val="Default"/>
              <w:rPr>
                <w:rFonts w:asciiTheme="minorHAnsi" w:hAnsiTheme="minorHAnsi"/>
                <w:sz w:val="20"/>
                <w:szCs w:val="20"/>
              </w:rPr>
            </w:pPr>
          </w:p>
          <w:p w:rsidR="0031750C" w:rsidRPr="002405CB" w:rsidRDefault="0031750C" w:rsidP="0031370A">
            <w:pPr>
              <w:pStyle w:val="Default"/>
              <w:rPr>
                <w:rFonts w:asciiTheme="minorHAnsi" w:hAnsiTheme="minorHAnsi"/>
                <w:sz w:val="20"/>
                <w:szCs w:val="20"/>
              </w:rPr>
            </w:pPr>
            <w:r w:rsidRPr="002405CB">
              <w:rPr>
                <w:rFonts w:asciiTheme="minorHAnsi" w:hAnsiTheme="minorHAnsi"/>
                <w:sz w:val="20"/>
                <w:szCs w:val="20"/>
              </w:rPr>
              <w:t xml:space="preserve">5. </w:t>
            </w:r>
            <w:r w:rsidR="008A03E8" w:rsidRPr="002405CB">
              <w:rPr>
                <w:rFonts w:asciiTheme="minorHAnsi" w:hAnsiTheme="minorHAnsi"/>
                <w:sz w:val="20"/>
                <w:szCs w:val="20"/>
              </w:rPr>
              <w:t xml:space="preserve">How did the strikers react to Pullman’s hiring of </w:t>
            </w:r>
            <w:r w:rsidR="00457B14" w:rsidRPr="002405CB">
              <w:rPr>
                <w:rFonts w:asciiTheme="minorHAnsi" w:hAnsiTheme="minorHAnsi"/>
                <w:sz w:val="20"/>
                <w:szCs w:val="20"/>
              </w:rPr>
              <w:t>the (</w:t>
            </w:r>
            <w:r w:rsidR="00E51CC9" w:rsidRPr="002405CB">
              <w:rPr>
                <w:rFonts w:asciiTheme="minorHAnsi" w:hAnsiTheme="minorHAnsi"/>
                <w:sz w:val="20"/>
                <w:szCs w:val="20"/>
              </w:rPr>
              <w:t>mostly African American</w:t>
            </w:r>
            <w:r w:rsidR="00457B14" w:rsidRPr="002405CB">
              <w:rPr>
                <w:rFonts w:asciiTheme="minorHAnsi" w:hAnsiTheme="minorHAnsi"/>
                <w:sz w:val="20"/>
                <w:szCs w:val="20"/>
              </w:rPr>
              <w:t>)</w:t>
            </w:r>
            <w:r w:rsidR="00E51CC9" w:rsidRPr="002405CB">
              <w:rPr>
                <w:rFonts w:asciiTheme="minorHAnsi" w:hAnsiTheme="minorHAnsi"/>
                <w:sz w:val="20"/>
                <w:szCs w:val="20"/>
              </w:rPr>
              <w:t xml:space="preserve"> </w:t>
            </w:r>
            <w:r w:rsidR="008A03E8" w:rsidRPr="002405CB">
              <w:rPr>
                <w:rFonts w:asciiTheme="minorHAnsi" w:hAnsiTheme="minorHAnsi"/>
                <w:sz w:val="20"/>
                <w:szCs w:val="20"/>
              </w:rPr>
              <w:t>“strikebreakers”?</w:t>
            </w:r>
          </w:p>
          <w:p w:rsidR="0031750C" w:rsidRPr="002405CB" w:rsidRDefault="0031750C" w:rsidP="0031370A">
            <w:pPr>
              <w:pStyle w:val="Default"/>
              <w:rPr>
                <w:rFonts w:asciiTheme="minorHAnsi" w:hAnsiTheme="minorHAnsi"/>
                <w:sz w:val="20"/>
                <w:szCs w:val="20"/>
              </w:rPr>
            </w:pPr>
          </w:p>
          <w:p w:rsidR="00A25B7A" w:rsidRPr="002405CB" w:rsidRDefault="00A25B7A" w:rsidP="0031370A">
            <w:pPr>
              <w:pStyle w:val="Default"/>
              <w:rPr>
                <w:rFonts w:asciiTheme="minorHAnsi" w:hAnsiTheme="minorHAnsi"/>
                <w:sz w:val="20"/>
                <w:szCs w:val="20"/>
              </w:rPr>
            </w:pPr>
          </w:p>
          <w:p w:rsidR="0031750C" w:rsidRPr="002405CB" w:rsidRDefault="0031750C" w:rsidP="0031370A">
            <w:pPr>
              <w:pStyle w:val="Default"/>
              <w:rPr>
                <w:rFonts w:asciiTheme="minorHAnsi" w:hAnsiTheme="minorHAnsi"/>
                <w:sz w:val="20"/>
                <w:szCs w:val="20"/>
              </w:rPr>
            </w:pPr>
            <w:r w:rsidRPr="002405CB">
              <w:rPr>
                <w:rFonts w:asciiTheme="minorHAnsi" w:hAnsiTheme="minorHAnsi"/>
                <w:sz w:val="20"/>
                <w:szCs w:val="20"/>
              </w:rPr>
              <w:t xml:space="preserve">6. The Pullman Strike was not the only instance of </w:t>
            </w:r>
            <w:r w:rsidRPr="002405CB">
              <w:rPr>
                <w:rFonts w:asciiTheme="minorHAnsi" w:hAnsiTheme="minorHAnsi"/>
                <w:b/>
                <w:sz w:val="20"/>
                <w:szCs w:val="20"/>
                <w:u w:val="single"/>
              </w:rPr>
              <w:t>industrial unrest</w:t>
            </w:r>
            <w:r w:rsidRPr="002405CB">
              <w:rPr>
                <w:rFonts w:asciiTheme="minorHAnsi" w:hAnsiTheme="minorHAnsi"/>
                <w:sz w:val="20"/>
                <w:szCs w:val="20"/>
              </w:rPr>
              <w:t xml:space="preserve"> in the late 19</w:t>
            </w:r>
            <w:r w:rsidRPr="002405CB">
              <w:rPr>
                <w:rFonts w:asciiTheme="minorHAnsi" w:hAnsiTheme="minorHAnsi"/>
                <w:sz w:val="20"/>
                <w:szCs w:val="20"/>
                <w:vertAlign w:val="superscript"/>
              </w:rPr>
              <w:t>th</w:t>
            </w:r>
            <w:r w:rsidRPr="002405CB">
              <w:rPr>
                <w:rFonts w:asciiTheme="minorHAnsi" w:hAnsiTheme="minorHAnsi"/>
                <w:sz w:val="20"/>
                <w:szCs w:val="20"/>
              </w:rPr>
              <w:t xml:space="preserve"> century.  What does “unrest” mean?</w:t>
            </w:r>
          </w:p>
          <w:p w:rsidR="0031750C" w:rsidRPr="002405CB" w:rsidRDefault="0031750C" w:rsidP="0031370A">
            <w:pPr>
              <w:pStyle w:val="Default"/>
              <w:rPr>
                <w:rFonts w:asciiTheme="minorHAnsi" w:hAnsiTheme="minorHAnsi"/>
                <w:sz w:val="20"/>
                <w:szCs w:val="20"/>
              </w:rPr>
            </w:pPr>
          </w:p>
          <w:p w:rsidR="00A25B7A" w:rsidRPr="002405CB" w:rsidRDefault="00A25B7A" w:rsidP="0031370A">
            <w:pPr>
              <w:pStyle w:val="Default"/>
              <w:rPr>
                <w:rFonts w:asciiTheme="minorHAnsi" w:hAnsiTheme="minorHAnsi"/>
                <w:sz w:val="20"/>
                <w:szCs w:val="20"/>
              </w:rPr>
            </w:pPr>
          </w:p>
          <w:p w:rsidR="00E96C15" w:rsidRPr="002405CB" w:rsidRDefault="0031750C" w:rsidP="008A03E8">
            <w:pPr>
              <w:pStyle w:val="Default"/>
              <w:rPr>
                <w:rFonts w:asciiTheme="minorHAnsi" w:hAnsiTheme="minorHAnsi"/>
                <w:sz w:val="20"/>
                <w:szCs w:val="20"/>
              </w:rPr>
            </w:pPr>
            <w:r w:rsidRPr="002405CB">
              <w:rPr>
                <w:rFonts w:asciiTheme="minorHAnsi" w:hAnsiTheme="minorHAnsi"/>
                <w:sz w:val="20"/>
                <w:szCs w:val="20"/>
              </w:rPr>
              <w:t xml:space="preserve">7. </w:t>
            </w:r>
            <w:r w:rsidR="008A03E8" w:rsidRPr="002405CB">
              <w:rPr>
                <w:rFonts w:asciiTheme="minorHAnsi" w:hAnsiTheme="minorHAnsi"/>
                <w:sz w:val="20"/>
                <w:szCs w:val="20"/>
              </w:rPr>
              <w:t>What rationale did President Grover Cleveland have for stopping the Pullman Strike?</w:t>
            </w:r>
          </w:p>
          <w:p w:rsidR="008A03E8" w:rsidRPr="002405CB" w:rsidRDefault="008A03E8" w:rsidP="008A03E8">
            <w:pPr>
              <w:pStyle w:val="Default"/>
              <w:rPr>
                <w:rFonts w:asciiTheme="minorHAnsi" w:hAnsiTheme="minorHAnsi"/>
                <w:sz w:val="20"/>
                <w:szCs w:val="20"/>
              </w:rPr>
            </w:pPr>
          </w:p>
          <w:p w:rsidR="00A25B7A" w:rsidRPr="002405CB" w:rsidRDefault="00A25B7A" w:rsidP="008A03E8">
            <w:pPr>
              <w:pStyle w:val="Default"/>
              <w:rPr>
                <w:rFonts w:asciiTheme="minorHAnsi" w:hAnsiTheme="minorHAnsi"/>
                <w:sz w:val="20"/>
                <w:szCs w:val="20"/>
              </w:rPr>
            </w:pPr>
          </w:p>
          <w:p w:rsidR="008A03E8" w:rsidRPr="002405CB" w:rsidRDefault="008A03E8" w:rsidP="008A03E8">
            <w:pPr>
              <w:pStyle w:val="Default"/>
              <w:rPr>
                <w:rFonts w:asciiTheme="minorHAnsi" w:hAnsiTheme="minorHAnsi"/>
                <w:sz w:val="20"/>
                <w:szCs w:val="20"/>
              </w:rPr>
            </w:pPr>
            <w:r w:rsidRPr="002405CB">
              <w:rPr>
                <w:rFonts w:asciiTheme="minorHAnsi" w:hAnsiTheme="minorHAnsi"/>
                <w:sz w:val="20"/>
                <w:szCs w:val="20"/>
              </w:rPr>
              <w:t>8. What action did Cleveland take to force the workers to end the strike?</w:t>
            </w:r>
          </w:p>
          <w:p w:rsidR="008A03E8" w:rsidRPr="002405CB" w:rsidRDefault="008A03E8" w:rsidP="008A03E8">
            <w:pPr>
              <w:pStyle w:val="Default"/>
              <w:rPr>
                <w:rFonts w:asciiTheme="minorHAnsi" w:hAnsiTheme="minorHAnsi"/>
                <w:sz w:val="20"/>
                <w:szCs w:val="20"/>
              </w:rPr>
            </w:pPr>
          </w:p>
          <w:p w:rsidR="00A25B7A" w:rsidRPr="002405CB" w:rsidRDefault="00A25B7A" w:rsidP="008A03E8">
            <w:pPr>
              <w:pStyle w:val="Default"/>
              <w:rPr>
                <w:rFonts w:asciiTheme="minorHAnsi" w:hAnsiTheme="minorHAnsi"/>
                <w:sz w:val="20"/>
                <w:szCs w:val="20"/>
              </w:rPr>
            </w:pPr>
          </w:p>
          <w:p w:rsidR="008A03E8" w:rsidRPr="002405CB" w:rsidRDefault="008A03E8" w:rsidP="008A03E8">
            <w:pPr>
              <w:pStyle w:val="Default"/>
              <w:rPr>
                <w:rFonts w:asciiTheme="minorHAnsi" w:hAnsiTheme="minorHAnsi"/>
                <w:sz w:val="20"/>
                <w:szCs w:val="20"/>
              </w:rPr>
            </w:pPr>
            <w:r w:rsidRPr="002405CB">
              <w:rPr>
                <w:rFonts w:asciiTheme="minorHAnsi" w:hAnsiTheme="minorHAnsi"/>
                <w:sz w:val="20"/>
                <w:szCs w:val="20"/>
              </w:rPr>
              <w:t>9. In the end, what toll (in lives and dollars) did the strike have?</w:t>
            </w:r>
          </w:p>
          <w:p w:rsidR="008A03E8" w:rsidRPr="002405CB" w:rsidRDefault="008A03E8" w:rsidP="008A03E8">
            <w:pPr>
              <w:pStyle w:val="Default"/>
              <w:rPr>
                <w:rFonts w:asciiTheme="minorHAnsi" w:hAnsiTheme="minorHAnsi"/>
                <w:sz w:val="20"/>
                <w:szCs w:val="20"/>
              </w:rPr>
            </w:pPr>
          </w:p>
          <w:p w:rsidR="00A25B7A" w:rsidRPr="002405CB" w:rsidRDefault="00A25B7A" w:rsidP="008A03E8">
            <w:pPr>
              <w:pStyle w:val="Default"/>
              <w:rPr>
                <w:rFonts w:asciiTheme="minorHAnsi" w:hAnsiTheme="minorHAnsi"/>
                <w:sz w:val="20"/>
                <w:szCs w:val="20"/>
              </w:rPr>
            </w:pPr>
          </w:p>
          <w:p w:rsidR="008A03E8" w:rsidRPr="002405CB" w:rsidRDefault="008A03E8" w:rsidP="008A03E8">
            <w:pPr>
              <w:pStyle w:val="Default"/>
              <w:rPr>
                <w:rFonts w:asciiTheme="minorHAnsi" w:hAnsiTheme="minorHAnsi"/>
                <w:sz w:val="20"/>
                <w:szCs w:val="20"/>
              </w:rPr>
            </w:pPr>
            <w:r w:rsidRPr="002405CB">
              <w:rPr>
                <w:rFonts w:asciiTheme="minorHAnsi" w:hAnsiTheme="minorHAnsi"/>
                <w:sz w:val="20"/>
                <w:szCs w:val="20"/>
              </w:rPr>
              <w:t>10. What effect did the Pullman Strike have on the relationship between/amongst the government, big business and labor unions throughout the United States?</w:t>
            </w:r>
          </w:p>
          <w:p w:rsidR="00155B21" w:rsidRPr="002405CB" w:rsidRDefault="00155B21" w:rsidP="008A03E8">
            <w:pPr>
              <w:pStyle w:val="Default"/>
              <w:rPr>
                <w:rFonts w:asciiTheme="minorHAnsi" w:hAnsiTheme="minorHAnsi"/>
                <w:sz w:val="20"/>
                <w:szCs w:val="20"/>
              </w:rPr>
            </w:pPr>
          </w:p>
          <w:p w:rsidR="00155B21" w:rsidRPr="002405CB" w:rsidRDefault="00155B21" w:rsidP="008A03E8">
            <w:pPr>
              <w:pStyle w:val="Default"/>
              <w:rPr>
                <w:rFonts w:asciiTheme="minorHAnsi" w:hAnsiTheme="minorHAnsi"/>
                <w:sz w:val="20"/>
                <w:szCs w:val="20"/>
              </w:rPr>
            </w:pPr>
            <w:r w:rsidRPr="002405CB">
              <w:rPr>
                <w:rFonts w:asciiTheme="minorHAnsi" w:hAnsiTheme="minorHAnsi"/>
                <w:sz w:val="20"/>
                <w:szCs w:val="20"/>
              </w:rPr>
              <w:t>___________________ CONTROLS __________________ CONTROLS ___________________</w:t>
            </w:r>
          </w:p>
          <w:p w:rsidR="008A03E8" w:rsidRPr="002405CB" w:rsidRDefault="008A03E8" w:rsidP="008A03E8">
            <w:pPr>
              <w:pStyle w:val="Default"/>
              <w:rPr>
                <w:rFonts w:asciiTheme="minorHAnsi" w:hAnsiTheme="minorHAnsi"/>
                <w:sz w:val="20"/>
                <w:szCs w:val="20"/>
              </w:rPr>
            </w:pPr>
          </w:p>
          <w:p w:rsidR="00A25B7A" w:rsidRPr="002405CB" w:rsidRDefault="00A25B7A" w:rsidP="008A03E8">
            <w:pPr>
              <w:pStyle w:val="Default"/>
              <w:rPr>
                <w:rFonts w:asciiTheme="minorHAnsi" w:hAnsiTheme="minorHAnsi"/>
                <w:sz w:val="20"/>
                <w:szCs w:val="20"/>
              </w:rPr>
            </w:pPr>
          </w:p>
        </w:tc>
      </w:tr>
    </w:tbl>
    <w:p w:rsidR="0031370A" w:rsidRPr="002405CB" w:rsidRDefault="0031370A" w:rsidP="0031370A">
      <w:pPr>
        <w:pStyle w:val="Default"/>
        <w:ind w:left="720" w:hanging="360"/>
        <w:rPr>
          <w:rFonts w:asciiTheme="minorHAnsi" w:hAnsiTheme="minorHAnsi"/>
          <w:sz w:val="20"/>
          <w:szCs w:val="20"/>
        </w:rPr>
      </w:pPr>
    </w:p>
    <w:p w:rsidR="00E51CC9" w:rsidRPr="002405CB" w:rsidRDefault="00E51CC9" w:rsidP="0031370A">
      <w:pPr>
        <w:pStyle w:val="Default"/>
        <w:ind w:left="720" w:hanging="360"/>
        <w:rPr>
          <w:rFonts w:asciiTheme="minorHAnsi" w:hAnsiTheme="minorHAnsi"/>
          <w:sz w:val="20"/>
          <w:szCs w:val="20"/>
        </w:rPr>
      </w:pPr>
    </w:p>
    <w:p w:rsidR="00E51CC9" w:rsidRPr="002405CB" w:rsidRDefault="00E51CC9" w:rsidP="0031370A">
      <w:pPr>
        <w:pStyle w:val="Default"/>
        <w:ind w:left="720" w:hanging="360"/>
        <w:rPr>
          <w:rFonts w:asciiTheme="minorHAnsi" w:hAnsiTheme="minorHAnsi"/>
          <w:sz w:val="20"/>
          <w:szCs w:val="20"/>
        </w:rPr>
      </w:pPr>
    </w:p>
    <w:p w:rsidR="00E51CC9" w:rsidRPr="002405CB" w:rsidRDefault="00E51CC9" w:rsidP="0031370A">
      <w:pPr>
        <w:pStyle w:val="Default"/>
        <w:ind w:left="720" w:hanging="360"/>
        <w:rPr>
          <w:rFonts w:asciiTheme="minorHAnsi" w:hAnsiTheme="minorHAnsi"/>
          <w:sz w:val="20"/>
          <w:szCs w:val="20"/>
        </w:rPr>
      </w:pPr>
    </w:p>
    <w:p w:rsidR="00E51CC9" w:rsidRPr="002405CB" w:rsidRDefault="00E51CC9" w:rsidP="0031370A">
      <w:pPr>
        <w:pStyle w:val="Default"/>
        <w:ind w:left="720" w:hanging="360"/>
        <w:rPr>
          <w:rFonts w:asciiTheme="minorHAnsi" w:hAnsiTheme="minorHAnsi"/>
          <w:sz w:val="20"/>
          <w:szCs w:val="20"/>
        </w:rPr>
      </w:pPr>
    </w:p>
    <w:p w:rsidR="00E51CC9" w:rsidRPr="002405CB" w:rsidRDefault="00E51CC9" w:rsidP="0031370A">
      <w:pPr>
        <w:pStyle w:val="Default"/>
        <w:ind w:left="720" w:hanging="360"/>
        <w:rPr>
          <w:rFonts w:asciiTheme="minorHAnsi" w:hAnsiTheme="minorHAnsi"/>
          <w:sz w:val="20"/>
          <w:szCs w:val="20"/>
        </w:rPr>
      </w:pPr>
    </w:p>
    <w:tbl>
      <w:tblPr>
        <w:tblStyle w:val="TableGrid"/>
        <w:tblW w:w="9843" w:type="dxa"/>
        <w:jc w:val="center"/>
        <w:tblLook w:val="04A0" w:firstRow="1" w:lastRow="0" w:firstColumn="1" w:lastColumn="0" w:noHBand="0" w:noVBand="1"/>
      </w:tblPr>
      <w:tblGrid>
        <w:gridCol w:w="1952"/>
        <w:gridCol w:w="3987"/>
        <w:gridCol w:w="3904"/>
      </w:tblGrid>
      <w:tr w:rsidR="00E51CC9" w:rsidRPr="002405CB" w:rsidTr="002405CB">
        <w:trPr>
          <w:trHeight w:val="169"/>
          <w:jc w:val="center"/>
        </w:trPr>
        <w:tc>
          <w:tcPr>
            <w:tcW w:w="9843" w:type="dxa"/>
            <w:gridSpan w:val="3"/>
          </w:tcPr>
          <w:p w:rsidR="00E51CC9" w:rsidRPr="002405CB" w:rsidRDefault="00E51CC9" w:rsidP="00046DD0">
            <w:pPr>
              <w:pStyle w:val="Default"/>
              <w:jc w:val="center"/>
              <w:rPr>
                <w:rFonts w:asciiTheme="minorHAnsi" w:hAnsiTheme="minorHAnsi"/>
                <w:b/>
                <w:sz w:val="20"/>
                <w:szCs w:val="20"/>
              </w:rPr>
            </w:pPr>
            <w:r w:rsidRPr="002405CB">
              <w:rPr>
                <w:rFonts w:asciiTheme="minorHAnsi" w:hAnsiTheme="minorHAnsi"/>
                <w:b/>
                <w:sz w:val="20"/>
                <w:szCs w:val="20"/>
              </w:rPr>
              <w:lastRenderedPageBreak/>
              <w:t>Comparison of Early Labor Unions</w:t>
            </w:r>
          </w:p>
        </w:tc>
      </w:tr>
      <w:tr w:rsidR="00E51CC9" w:rsidRPr="002405CB" w:rsidTr="002405CB">
        <w:trPr>
          <w:trHeight w:val="169"/>
          <w:jc w:val="center"/>
        </w:trPr>
        <w:tc>
          <w:tcPr>
            <w:tcW w:w="1952" w:type="dxa"/>
          </w:tcPr>
          <w:p w:rsidR="00E51CC9" w:rsidRPr="002405CB" w:rsidRDefault="00E51CC9" w:rsidP="00046DD0">
            <w:pPr>
              <w:pStyle w:val="Default"/>
              <w:rPr>
                <w:rFonts w:asciiTheme="minorHAnsi" w:hAnsiTheme="minorHAnsi"/>
                <w:sz w:val="20"/>
                <w:szCs w:val="20"/>
              </w:rPr>
            </w:pPr>
          </w:p>
        </w:tc>
        <w:tc>
          <w:tcPr>
            <w:tcW w:w="3987" w:type="dxa"/>
          </w:tcPr>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Knights of Labor</w:t>
            </w:r>
          </w:p>
        </w:tc>
        <w:tc>
          <w:tcPr>
            <w:tcW w:w="3904" w:type="dxa"/>
          </w:tcPr>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American Federation of Labor</w:t>
            </w:r>
          </w:p>
        </w:tc>
      </w:tr>
      <w:tr w:rsidR="00E51CC9" w:rsidRPr="002405CB" w:rsidTr="002405CB">
        <w:trPr>
          <w:trHeight w:val="509"/>
          <w:jc w:val="center"/>
        </w:trPr>
        <w:tc>
          <w:tcPr>
            <w:tcW w:w="1952" w:type="dxa"/>
          </w:tcPr>
          <w:p w:rsidR="00E51CC9" w:rsidRPr="002405CB" w:rsidRDefault="00E51CC9" w:rsidP="00046DD0">
            <w:pPr>
              <w:pStyle w:val="Default"/>
              <w:jc w:val="center"/>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Year Founded</w:t>
            </w:r>
          </w:p>
        </w:tc>
        <w:tc>
          <w:tcPr>
            <w:tcW w:w="3987"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1869</w:t>
            </w:r>
          </w:p>
          <w:p w:rsidR="00E51CC9" w:rsidRPr="002405CB" w:rsidRDefault="00E51CC9" w:rsidP="00046DD0">
            <w:pPr>
              <w:pStyle w:val="Default"/>
              <w:rPr>
                <w:rFonts w:asciiTheme="minorHAnsi" w:hAnsiTheme="minorHAnsi"/>
                <w:sz w:val="20"/>
                <w:szCs w:val="20"/>
              </w:rPr>
            </w:pPr>
          </w:p>
        </w:tc>
        <w:tc>
          <w:tcPr>
            <w:tcW w:w="3904"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1886</w:t>
            </w:r>
          </w:p>
        </w:tc>
      </w:tr>
      <w:tr w:rsidR="00E51CC9" w:rsidRPr="002405CB" w:rsidTr="002405CB">
        <w:trPr>
          <w:trHeight w:val="509"/>
          <w:jc w:val="center"/>
        </w:trPr>
        <w:tc>
          <w:tcPr>
            <w:tcW w:w="1952"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Founder</w:t>
            </w:r>
          </w:p>
        </w:tc>
        <w:tc>
          <w:tcPr>
            <w:tcW w:w="3987"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Uriah Stephens</w:t>
            </w:r>
          </w:p>
          <w:p w:rsidR="00E51CC9" w:rsidRPr="002405CB" w:rsidRDefault="00E51CC9" w:rsidP="00046DD0">
            <w:pPr>
              <w:pStyle w:val="Default"/>
              <w:rPr>
                <w:rFonts w:asciiTheme="minorHAnsi" w:hAnsiTheme="minorHAnsi"/>
                <w:sz w:val="20"/>
                <w:szCs w:val="20"/>
              </w:rPr>
            </w:pPr>
          </w:p>
        </w:tc>
        <w:tc>
          <w:tcPr>
            <w:tcW w:w="3904"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Samuel Gompers</w:t>
            </w:r>
          </w:p>
        </w:tc>
      </w:tr>
      <w:tr w:rsidR="00E51CC9" w:rsidRPr="002405CB" w:rsidTr="002405CB">
        <w:trPr>
          <w:trHeight w:val="1018"/>
          <w:jc w:val="center"/>
        </w:trPr>
        <w:tc>
          <w:tcPr>
            <w:tcW w:w="1952"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Workers Included</w:t>
            </w:r>
          </w:p>
          <w:p w:rsidR="00E51CC9" w:rsidRPr="002405CB" w:rsidRDefault="00E51CC9" w:rsidP="00046DD0">
            <w:pPr>
              <w:pStyle w:val="Default"/>
              <w:rPr>
                <w:rFonts w:asciiTheme="minorHAnsi" w:hAnsiTheme="minorHAnsi"/>
                <w:sz w:val="20"/>
                <w:szCs w:val="20"/>
              </w:rPr>
            </w:pPr>
          </w:p>
        </w:tc>
        <w:tc>
          <w:tcPr>
            <w:tcW w:w="3987"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Skilled and Unskilled</w:t>
            </w:r>
          </w:p>
          <w:p w:rsidR="00E51CC9" w:rsidRPr="002405CB" w:rsidRDefault="00E51CC9" w:rsidP="00046DD0">
            <w:pPr>
              <w:pStyle w:val="Default"/>
              <w:jc w:val="center"/>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Women, Immigrants and African Americans could join.</w:t>
            </w:r>
          </w:p>
          <w:p w:rsidR="00E51CC9" w:rsidRPr="002405CB" w:rsidRDefault="00E51CC9" w:rsidP="00046DD0">
            <w:pPr>
              <w:pStyle w:val="Default"/>
              <w:jc w:val="center"/>
              <w:rPr>
                <w:rFonts w:asciiTheme="minorHAnsi" w:hAnsiTheme="minorHAnsi"/>
                <w:sz w:val="20"/>
                <w:szCs w:val="20"/>
              </w:rPr>
            </w:pPr>
          </w:p>
        </w:tc>
        <w:tc>
          <w:tcPr>
            <w:tcW w:w="3904"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Skilled workers (harder to replace)</w:t>
            </w:r>
          </w:p>
          <w:p w:rsidR="00E51CC9" w:rsidRPr="002405CB" w:rsidRDefault="00E51CC9" w:rsidP="00046DD0">
            <w:pPr>
              <w:pStyle w:val="Default"/>
              <w:jc w:val="center"/>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White only</w:t>
            </w:r>
          </w:p>
        </w:tc>
      </w:tr>
      <w:tr w:rsidR="00E51CC9" w:rsidRPr="002405CB" w:rsidTr="002405CB">
        <w:trPr>
          <w:trHeight w:val="1229"/>
          <w:jc w:val="center"/>
        </w:trPr>
        <w:tc>
          <w:tcPr>
            <w:tcW w:w="1952"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Goals</w:t>
            </w:r>
          </w:p>
          <w:p w:rsidR="00E51CC9" w:rsidRPr="002405CB" w:rsidRDefault="00E51CC9" w:rsidP="00046DD0">
            <w:pPr>
              <w:pStyle w:val="Default"/>
              <w:rPr>
                <w:rFonts w:asciiTheme="minorHAnsi" w:hAnsiTheme="minorHAnsi"/>
                <w:sz w:val="20"/>
                <w:szCs w:val="20"/>
              </w:rPr>
            </w:pPr>
          </w:p>
        </w:tc>
        <w:tc>
          <w:tcPr>
            <w:tcW w:w="3987" w:type="dxa"/>
          </w:tcPr>
          <w:p w:rsidR="00E51CC9" w:rsidRPr="002405CB" w:rsidRDefault="00E51CC9" w:rsidP="00046DD0">
            <w:pPr>
              <w:pStyle w:val="Default"/>
              <w:numPr>
                <w:ilvl w:val="0"/>
                <w:numId w:val="1"/>
              </w:numPr>
              <w:rPr>
                <w:rFonts w:asciiTheme="minorHAnsi" w:hAnsiTheme="minorHAnsi"/>
                <w:sz w:val="20"/>
                <w:szCs w:val="20"/>
              </w:rPr>
            </w:pPr>
            <w:r w:rsidRPr="002405CB">
              <w:rPr>
                <w:rFonts w:asciiTheme="minorHAnsi" w:hAnsiTheme="minorHAnsi"/>
                <w:sz w:val="20"/>
                <w:szCs w:val="20"/>
              </w:rPr>
              <w:t>progressive income tax (the more you make, the more you pay)</w:t>
            </w:r>
          </w:p>
          <w:p w:rsidR="00E51CC9" w:rsidRPr="002405CB" w:rsidRDefault="00E51CC9" w:rsidP="00046DD0">
            <w:pPr>
              <w:pStyle w:val="Default"/>
              <w:numPr>
                <w:ilvl w:val="0"/>
                <w:numId w:val="1"/>
              </w:numPr>
              <w:rPr>
                <w:rFonts w:asciiTheme="minorHAnsi" w:hAnsiTheme="minorHAnsi"/>
                <w:sz w:val="20"/>
                <w:szCs w:val="20"/>
              </w:rPr>
            </w:pPr>
            <w:r w:rsidRPr="002405CB">
              <w:rPr>
                <w:rFonts w:asciiTheme="minorHAnsi" w:hAnsiTheme="minorHAnsi"/>
                <w:sz w:val="20"/>
                <w:szCs w:val="20"/>
              </w:rPr>
              <w:t xml:space="preserve">an end to child labor </w:t>
            </w:r>
          </w:p>
          <w:p w:rsidR="00E51CC9" w:rsidRPr="002405CB" w:rsidRDefault="00E51CC9" w:rsidP="00046DD0">
            <w:pPr>
              <w:pStyle w:val="Default"/>
              <w:numPr>
                <w:ilvl w:val="0"/>
                <w:numId w:val="1"/>
              </w:numPr>
              <w:rPr>
                <w:rFonts w:asciiTheme="minorHAnsi" w:hAnsiTheme="minorHAnsi"/>
                <w:sz w:val="20"/>
                <w:szCs w:val="20"/>
              </w:rPr>
            </w:pPr>
            <w:r w:rsidRPr="002405CB">
              <w:rPr>
                <w:rFonts w:asciiTheme="minorHAnsi" w:hAnsiTheme="minorHAnsi"/>
                <w:sz w:val="20"/>
                <w:szCs w:val="20"/>
              </w:rPr>
              <w:t xml:space="preserve">temperance in the workplace </w:t>
            </w:r>
          </w:p>
          <w:p w:rsidR="00E51CC9" w:rsidRPr="002405CB" w:rsidRDefault="00E51CC9" w:rsidP="00046DD0">
            <w:pPr>
              <w:pStyle w:val="Default"/>
              <w:numPr>
                <w:ilvl w:val="0"/>
                <w:numId w:val="1"/>
              </w:numPr>
              <w:rPr>
                <w:rFonts w:asciiTheme="minorHAnsi" w:hAnsiTheme="minorHAnsi"/>
                <w:sz w:val="20"/>
                <w:szCs w:val="20"/>
              </w:rPr>
            </w:pPr>
            <w:r w:rsidRPr="002405CB">
              <w:rPr>
                <w:rFonts w:asciiTheme="minorHAnsi" w:hAnsiTheme="minorHAnsi"/>
                <w:sz w:val="20"/>
                <w:szCs w:val="20"/>
              </w:rPr>
              <w:t>an 8 hour work day</w:t>
            </w:r>
          </w:p>
        </w:tc>
        <w:tc>
          <w:tcPr>
            <w:tcW w:w="3904" w:type="dxa"/>
          </w:tcPr>
          <w:p w:rsidR="00E51CC9" w:rsidRPr="002405CB" w:rsidRDefault="00155B21" w:rsidP="00046DD0">
            <w:pPr>
              <w:pStyle w:val="Default"/>
              <w:numPr>
                <w:ilvl w:val="0"/>
                <w:numId w:val="1"/>
              </w:numPr>
              <w:rPr>
                <w:rFonts w:asciiTheme="minorHAnsi" w:hAnsiTheme="minorHAnsi"/>
                <w:sz w:val="20"/>
                <w:szCs w:val="20"/>
              </w:rPr>
            </w:pPr>
            <w:r w:rsidRPr="002405CB">
              <w:rPr>
                <w:rFonts w:asciiTheme="minorHAnsi" w:hAnsiTheme="minorHAnsi"/>
                <w:sz w:val="20"/>
                <w:szCs w:val="20"/>
              </w:rPr>
              <w:t>i</w:t>
            </w:r>
            <w:r w:rsidR="00E51CC9" w:rsidRPr="002405CB">
              <w:rPr>
                <w:rFonts w:asciiTheme="minorHAnsi" w:hAnsiTheme="minorHAnsi"/>
                <w:sz w:val="20"/>
                <w:szCs w:val="20"/>
              </w:rPr>
              <w:t>ndividual craft unions made individual demands to their union.</w:t>
            </w:r>
          </w:p>
          <w:p w:rsidR="00E51CC9" w:rsidRPr="002405CB" w:rsidRDefault="00155B21" w:rsidP="00046DD0">
            <w:pPr>
              <w:pStyle w:val="Default"/>
              <w:numPr>
                <w:ilvl w:val="0"/>
                <w:numId w:val="1"/>
              </w:numPr>
              <w:rPr>
                <w:rFonts w:asciiTheme="minorHAnsi" w:hAnsiTheme="minorHAnsi"/>
                <w:sz w:val="20"/>
                <w:szCs w:val="20"/>
              </w:rPr>
            </w:pPr>
            <w:r w:rsidRPr="002405CB">
              <w:rPr>
                <w:rFonts w:asciiTheme="minorHAnsi" w:hAnsiTheme="minorHAnsi"/>
                <w:sz w:val="20"/>
                <w:szCs w:val="20"/>
              </w:rPr>
              <w:t>c</w:t>
            </w:r>
            <w:r w:rsidR="00E51CC9" w:rsidRPr="002405CB">
              <w:rPr>
                <w:rFonts w:asciiTheme="minorHAnsi" w:hAnsiTheme="minorHAnsi"/>
                <w:sz w:val="20"/>
                <w:szCs w:val="20"/>
              </w:rPr>
              <w:t>ollective bargaining</w:t>
            </w:r>
          </w:p>
          <w:p w:rsidR="00E51CC9" w:rsidRPr="002405CB" w:rsidRDefault="00155B21" w:rsidP="00046DD0">
            <w:pPr>
              <w:pStyle w:val="Default"/>
              <w:numPr>
                <w:ilvl w:val="0"/>
                <w:numId w:val="1"/>
              </w:numPr>
              <w:rPr>
                <w:rFonts w:asciiTheme="minorHAnsi" w:hAnsiTheme="minorHAnsi"/>
                <w:sz w:val="20"/>
                <w:szCs w:val="20"/>
              </w:rPr>
            </w:pPr>
            <w:r w:rsidRPr="002405CB">
              <w:rPr>
                <w:rFonts w:asciiTheme="minorHAnsi" w:hAnsiTheme="minorHAnsi"/>
                <w:sz w:val="20"/>
                <w:szCs w:val="20"/>
              </w:rPr>
              <w:t>a</w:t>
            </w:r>
            <w:r w:rsidR="00E51CC9" w:rsidRPr="002405CB">
              <w:rPr>
                <w:rFonts w:asciiTheme="minorHAnsi" w:hAnsiTheme="minorHAnsi"/>
                <w:sz w:val="20"/>
                <w:szCs w:val="20"/>
              </w:rPr>
              <w:t>n 8 hour work day</w:t>
            </w:r>
          </w:p>
          <w:p w:rsidR="00E51CC9" w:rsidRPr="002405CB" w:rsidRDefault="00E51CC9" w:rsidP="00046DD0">
            <w:pPr>
              <w:pStyle w:val="Default"/>
              <w:rPr>
                <w:rFonts w:asciiTheme="minorHAnsi" w:hAnsiTheme="minorHAnsi"/>
                <w:sz w:val="20"/>
                <w:szCs w:val="20"/>
              </w:rPr>
            </w:pPr>
          </w:p>
        </w:tc>
      </w:tr>
      <w:tr w:rsidR="00E51CC9" w:rsidRPr="002405CB" w:rsidTr="002405CB">
        <w:trPr>
          <w:trHeight w:val="1898"/>
          <w:jc w:val="center"/>
        </w:trPr>
        <w:tc>
          <w:tcPr>
            <w:tcW w:w="1952" w:type="dxa"/>
          </w:tcPr>
          <w:p w:rsidR="00E51CC9" w:rsidRPr="002405CB" w:rsidRDefault="00E51CC9" w:rsidP="00046DD0">
            <w:pPr>
              <w:pStyle w:val="Default"/>
              <w:rPr>
                <w:rFonts w:asciiTheme="minorHAnsi" w:hAnsiTheme="minorHAnsi"/>
                <w:sz w:val="20"/>
                <w:szCs w:val="20"/>
              </w:rPr>
            </w:pPr>
          </w:p>
          <w:p w:rsidR="00E51CC9" w:rsidRPr="002405CB" w:rsidRDefault="00E51CC9" w:rsidP="00046DD0">
            <w:pPr>
              <w:pStyle w:val="Default"/>
              <w:jc w:val="center"/>
              <w:rPr>
                <w:rFonts w:asciiTheme="minorHAnsi" w:hAnsiTheme="minorHAnsi"/>
                <w:sz w:val="20"/>
                <w:szCs w:val="20"/>
              </w:rPr>
            </w:pPr>
            <w:r w:rsidRPr="002405CB">
              <w:rPr>
                <w:rFonts w:asciiTheme="minorHAnsi" w:hAnsiTheme="minorHAnsi"/>
                <w:sz w:val="20"/>
                <w:szCs w:val="20"/>
              </w:rPr>
              <w:t>Tactics to Protest</w:t>
            </w:r>
          </w:p>
          <w:p w:rsidR="00E51CC9" w:rsidRPr="002405CB" w:rsidRDefault="00E51CC9" w:rsidP="00046DD0">
            <w:pPr>
              <w:pStyle w:val="Default"/>
              <w:rPr>
                <w:rFonts w:asciiTheme="minorHAnsi" w:hAnsiTheme="minorHAnsi"/>
                <w:sz w:val="20"/>
                <w:szCs w:val="20"/>
              </w:rPr>
            </w:pPr>
          </w:p>
        </w:tc>
        <w:tc>
          <w:tcPr>
            <w:tcW w:w="3987" w:type="dxa"/>
          </w:tcPr>
          <w:p w:rsidR="00E51CC9" w:rsidRPr="002405CB" w:rsidRDefault="00E51CC9" w:rsidP="00046DD0">
            <w:pPr>
              <w:pStyle w:val="Default"/>
              <w:numPr>
                <w:ilvl w:val="0"/>
                <w:numId w:val="2"/>
              </w:numPr>
              <w:rPr>
                <w:rFonts w:asciiTheme="minorHAnsi" w:hAnsiTheme="minorHAnsi"/>
                <w:sz w:val="20"/>
                <w:szCs w:val="20"/>
              </w:rPr>
            </w:pPr>
            <w:r w:rsidRPr="002405CB">
              <w:rPr>
                <w:rFonts w:asciiTheme="minorHAnsi" w:hAnsiTheme="minorHAnsi"/>
                <w:sz w:val="20"/>
                <w:szCs w:val="20"/>
              </w:rPr>
              <w:t xml:space="preserve">Voting for people who supported unions (women, immigrants and most blacks forbidden right to vote) </w:t>
            </w:r>
          </w:p>
          <w:p w:rsidR="00E51CC9" w:rsidRPr="002405CB" w:rsidRDefault="00E51CC9" w:rsidP="00046DD0">
            <w:pPr>
              <w:pStyle w:val="Default"/>
              <w:numPr>
                <w:ilvl w:val="0"/>
                <w:numId w:val="2"/>
              </w:numPr>
              <w:rPr>
                <w:rFonts w:asciiTheme="minorHAnsi" w:hAnsiTheme="minorHAnsi"/>
                <w:sz w:val="20"/>
                <w:szCs w:val="20"/>
              </w:rPr>
            </w:pPr>
            <w:r w:rsidRPr="002405CB">
              <w:rPr>
                <w:rFonts w:asciiTheme="minorHAnsi" w:hAnsiTheme="minorHAnsi"/>
                <w:sz w:val="20"/>
                <w:szCs w:val="20"/>
              </w:rPr>
              <w:t>Arbitration (disputes settled by third parties)</w:t>
            </w:r>
          </w:p>
          <w:p w:rsidR="00E51CC9" w:rsidRPr="002405CB" w:rsidRDefault="00E51CC9" w:rsidP="00046DD0">
            <w:pPr>
              <w:pStyle w:val="Default"/>
              <w:numPr>
                <w:ilvl w:val="0"/>
                <w:numId w:val="2"/>
              </w:numPr>
              <w:rPr>
                <w:rFonts w:asciiTheme="minorHAnsi" w:hAnsiTheme="minorHAnsi"/>
                <w:sz w:val="20"/>
                <w:szCs w:val="20"/>
              </w:rPr>
            </w:pPr>
            <w:r w:rsidRPr="002405CB">
              <w:rPr>
                <w:rFonts w:asciiTheme="minorHAnsi" w:hAnsiTheme="minorHAnsi"/>
                <w:sz w:val="20"/>
                <w:szCs w:val="20"/>
              </w:rPr>
              <w:t>Strikes as a last resort (because unskilled labor could be easily replaced)</w:t>
            </w:r>
          </w:p>
        </w:tc>
        <w:tc>
          <w:tcPr>
            <w:tcW w:w="3904" w:type="dxa"/>
          </w:tcPr>
          <w:p w:rsidR="00E51CC9" w:rsidRPr="002405CB" w:rsidRDefault="00E51CC9" w:rsidP="00046DD0">
            <w:pPr>
              <w:pStyle w:val="Default"/>
              <w:numPr>
                <w:ilvl w:val="0"/>
                <w:numId w:val="2"/>
              </w:numPr>
              <w:rPr>
                <w:rFonts w:asciiTheme="minorHAnsi" w:hAnsiTheme="minorHAnsi"/>
                <w:sz w:val="20"/>
                <w:szCs w:val="20"/>
              </w:rPr>
            </w:pPr>
            <w:r w:rsidRPr="002405CB">
              <w:rPr>
                <w:rFonts w:asciiTheme="minorHAnsi" w:hAnsiTheme="minorHAnsi"/>
                <w:sz w:val="20"/>
                <w:szCs w:val="20"/>
              </w:rPr>
              <w:t>Voting for people who supported unions</w:t>
            </w:r>
          </w:p>
          <w:p w:rsidR="00E51CC9" w:rsidRPr="002405CB" w:rsidRDefault="00E51CC9" w:rsidP="00046DD0">
            <w:pPr>
              <w:pStyle w:val="Default"/>
              <w:numPr>
                <w:ilvl w:val="0"/>
                <w:numId w:val="2"/>
              </w:numPr>
              <w:rPr>
                <w:rFonts w:asciiTheme="minorHAnsi" w:hAnsiTheme="minorHAnsi"/>
                <w:sz w:val="20"/>
                <w:szCs w:val="20"/>
              </w:rPr>
            </w:pPr>
            <w:r w:rsidRPr="002405CB">
              <w:rPr>
                <w:rFonts w:asciiTheme="minorHAnsi" w:hAnsiTheme="minorHAnsi"/>
                <w:sz w:val="20"/>
                <w:szCs w:val="20"/>
              </w:rPr>
              <w:t>Gompers himself really avoided politics (which made him more liked by business owners)</w:t>
            </w:r>
          </w:p>
          <w:p w:rsidR="00E51CC9" w:rsidRPr="002405CB" w:rsidRDefault="00E51CC9" w:rsidP="00046DD0">
            <w:pPr>
              <w:pStyle w:val="Default"/>
              <w:numPr>
                <w:ilvl w:val="0"/>
                <w:numId w:val="2"/>
              </w:numPr>
              <w:rPr>
                <w:rFonts w:asciiTheme="minorHAnsi" w:hAnsiTheme="minorHAnsi"/>
                <w:sz w:val="20"/>
                <w:szCs w:val="20"/>
              </w:rPr>
            </w:pPr>
            <w:r w:rsidRPr="002405CB">
              <w:rPr>
                <w:rFonts w:asciiTheme="minorHAnsi" w:hAnsiTheme="minorHAnsi"/>
                <w:sz w:val="20"/>
                <w:szCs w:val="20"/>
              </w:rPr>
              <w:t>Strikes as first resort (workers less likely to be fired because they were skilled)</w:t>
            </w:r>
          </w:p>
        </w:tc>
      </w:tr>
    </w:tbl>
    <w:p w:rsidR="002405CB" w:rsidRDefault="002405CB" w:rsidP="00E51CC9">
      <w:pPr>
        <w:pStyle w:val="Default"/>
        <w:ind w:left="720" w:hanging="360"/>
        <w:jc w:val="center"/>
        <w:rPr>
          <w:rFonts w:asciiTheme="minorHAnsi" w:hAnsiTheme="minorHAnsi"/>
          <w:sz w:val="20"/>
          <w:szCs w:val="20"/>
        </w:rPr>
      </w:pPr>
    </w:p>
    <w:p w:rsidR="002405CB" w:rsidRDefault="002405CB" w:rsidP="00E51CC9">
      <w:pPr>
        <w:pStyle w:val="Default"/>
        <w:ind w:left="720" w:hanging="360"/>
        <w:jc w:val="center"/>
        <w:rPr>
          <w:rFonts w:asciiTheme="minorHAnsi" w:hAnsiTheme="minorHAnsi"/>
          <w:sz w:val="20"/>
          <w:szCs w:val="20"/>
        </w:rPr>
      </w:pPr>
    </w:p>
    <w:tbl>
      <w:tblPr>
        <w:tblStyle w:val="TableGrid"/>
        <w:tblW w:w="9648" w:type="dxa"/>
        <w:tblLook w:val="04A0" w:firstRow="1" w:lastRow="0" w:firstColumn="1" w:lastColumn="0" w:noHBand="0" w:noVBand="1"/>
      </w:tblPr>
      <w:tblGrid>
        <w:gridCol w:w="4968"/>
        <w:gridCol w:w="4680"/>
      </w:tblGrid>
      <w:tr w:rsidR="00E51CC9" w:rsidRPr="002405CB" w:rsidTr="002405CB">
        <w:tc>
          <w:tcPr>
            <w:tcW w:w="9648" w:type="dxa"/>
            <w:gridSpan w:val="2"/>
          </w:tcPr>
          <w:p w:rsidR="00E51CC9" w:rsidRPr="002405CB" w:rsidRDefault="00E51CC9" w:rsidP="00E51CC9">
            <w:pPr>
              <w:pStyle w:val="Default"/>
              <w:jc w:val="center"/>
              <w:rPr>
                <w:rFonts w:asciiTheme="minorHAnsi" w:hAnsiTheme="minorHAnsi"/>
                <w:sz w:val="20"/>
                <w:szCs w:val="20"/>
              </w:rPr>
            </w:pPr>
            <w:r w:rsidRPr="002405CB">
              <w:rPr>
                <w:rFonts w:asciiTheme="minorHAnsi" w:hAnsiTheme="minorHAnsi"/>
                <w:sz w:val="20"/>
                <w:szCs w:val="20"/>
              </w:rPr>
              <w:t>Other Notable Instances of Industrial Unrest in the Late 1800s.</w:t>
            </w:r>
          </w:p>
        </w:tc>
      </w:tr>
      <w:tr w:rsidR="00E51CC9" w:rsidRPr="002405CB" w:rsidTr="002405CB">
        <w:tc>
          <w:tcPr>
            <w:tcW w:w="4968" w:type="dxa"/>
          </w:tcPr>
          <w:p w:rsidR="00E51CC9" w:rsidRPr="002405CB" w:rsidRDefault="00E51CC9" w:rsidP="00E51CC9">
            <w:pPr>
              <w:pStyle w:val="Default"/>
              <w:jc w:val="center"/>
              <w:rPr>
                <w:rFonts w:asciiTheme="minorHAnsi" w:hAnsiTheme="minorHAnsi"/>
                <w:b/>
                <w:sz w:val="20"/>
                <w:szCs w:val="20"/>
              </w:rPr>
            </w:pPr>
            <w:r w:rsidRPr="002405CB">
              <w:rPr>
                <w:rFonts w:asciiTheme="minorHAnsi" w:hAnsiTheme="minorHAnsi"/>
                <w:b/>
                <w:sz w:val="20"/>
                <w:szCs w:val="20"/>
              </w:rPr>
              <w:t>Haymarket Riot (1886)</w:t>
            </w:r>
          </w:p>
        </w:tc>
        <w:tc>
          <w:tcPr>
            <w:tcW w:w="4680" w:type="dxa"/>
          </w:tcPr>
          <w:p w:rsidR="00E51CC9" w:rsidRPr="002405CB" w:rsidRDefault="00E51CC9" w:rsidP="00E51CC9">
            <w:pPr>
              <w:pStyle w:val="Default"/>
              <w:jc w:val="center"/>
              <w:rPr>
                <w:rFonts w:asciiTheme="minorHAnsi" w:hAnsiTheme="minorHAnsi"/>
                <w:b/>
                <w:sz w:val="20"/>
                <w:szCs w:val="20"/>
              </w:rPr>
            </w:pPr>
            <w:r w:rsidRPr="002405CB">
              <w:rPr>
                <w:rFonts w:asciiTheme="minorHAnsi" w:hAnsiTheme="minorHAnsi"/>
                <w:b/>
                <w:sz w:val="20"/>
                <w:szCs w:val="20"/>
              </w:rPr>
              <w:t>Homestead Strike (1892)</w:t>
            </w:r>
          </w:p>
        </w:tc>
      </w:tr>
      <w:tr w:rsidR="00E51CC9" w:rsidRPr="002405CB" w:rsidTr="002405CB">
        <w:tc>
          <w:tcPr>
            <w:tcW w:w="4968" w:type="dxa"/>
          </w:tcPr>
          <w:p w:rsidR="00155B21" w:rsidRPr="002405CB" w:rsidRDefault="009F76F8" w:rsidP="009F76F8">
            <w:pPr>
              <w:pStyle w:val="Default"/>
              <w:rPr>
                <w:rFonts w:asciiTheme="minorHAnsi" w:hAnsiTheme="minorHAnsi"/>
                <w:sz w:val="20"/>
                <w:szCs w:val="20"/>
              </w:rPr>
            </w:pPr>
            <w:r w:rsidRPr="002405CB">
              <w:rPr>
                <w:rFonts w:asciiTheme="minorHAnsi" w:hAnsiTheme="minorHAnsi"/>
                <w:sz w:val="20"/>
                <w:szCs w:val="20"/>
              </w:rPr>
              <w:t xml:space="preserve">The Haymarket affair was the aftermath of a bombing that took place at a labor demonstration on May 4, 1886, at Haymarket Square in Chicago. It began as a peaceful rally in support of workers striking for an eight-hour day and in reaction to the killing of several workers the previous day by the police. </w:t>
            </w:r>
          </w:p>
          <w:p w:rsidR="00155B21" w:rsidRPr="002405CB" w:rsidRDefault="00155B21" w:rsidP="009F76F8">
            <w:pPr>
              <w:pStyle w:val="Default"/>
              <w:rPr>
                <w:rFonts w:asciiTheme="minorHAnsi" w:hAnsiTheme="minorHAnsi"/>
                <w:sz w:val="20"/>
                <w:szCs w:val="20"/>
              </w:rPr>
            </w:pPr>
          </w:p>
          <w:p w:rsidR="009F76F8" w:rsidRPr="002405CB" w:rsidRDefault="009F76F8" w:rsidP="009F76F8">
            <w:pPr>
              <w:pStyle w:val="Default"/>
              <w:rPr>
                <w:rFonts w:asciiTheme="minorHAnsi" w:hAnsiTheme="minorHAnsi"/>
                <w:sz w:val="20"/>
                <w:szCs w:val="20"/>
              </w:rPr>
            </w:pPr>
            <w:r w:rsidRPr="002405CB">
              <w:rPr>
                <w:rFonts w:asciiTheme="minorHAnsi" w:hAnsiTheme="minorHAnsi"/>
                <w:sz w:val="20"/>
                <w:szCs w:val="20"/>
              </w:rPr>
              <w:t>An unknown person threw a dynamite bomb at police as they acted to disperse the public meeting. The bomb blast and ensuing gunfire resulted in the deaths of seven police officers and at least four civilians; scores of others were wounded.</w:t>
            </w:r>
          </w:p>
          <w:p w:rsidR="009F76F8" w:rsidRPr="002405CB" w:rsidRDefault="009F76F8" w:rsidP="009F76F8">
            <w:pPr>
              <w:pStyle w:val="Default"/>
              <w:rPr>
                <w:rFonts w:asciiTheme="minorHAnsi" w:hAnsiTheme="minorHAnsi"/>
                <w:sz w:val="20"/>
                <w:szCs w:val="20"/>
              </w:rPr>
            </w:pPr>
          </w:p>
          <w:p w:rsidR="00E51CC9" w:rsidRPr="002405CB" w:rsidRDefault="009F76F8" w:rsidP="009F76F8">
            <w:pPr>
              <w:pStyle w:val="Default"/>
              <w:rPr>
                <w:rFonts w:asciiTheme="minorHAnsi" w:hAnsiTheme="minorHAnsi"/>
                <w:sz w:val="20"/>
                <w:szCs w:val="20"/>
              </w:rPr>
            </w:pPr>
            <w:r w:rsidRPr="002405CB">
              <w:rPr>
                <w:rFonts w:asciiTheme="minorHAnsi" w:hAnsiTheme="minorHAnsi"/>
                <w:sz w:val="20"/>
                <w:szCs w:val="20"/>
              </w:rPr>
              <w:t xml:space="preserve">In the publicized legal proceedings that followed, </w:t>
            </w:r>
            <w:r w:rsidRPr="002405CB">
              <w:rPr>
                <w:rFonts w:asciiTheme="minorHAnsi" w:hAnsiTheme="minorHAnsi"/>
                <w:sz w:val="20"/>
                <w:szCs w:val="20"/>
                <w:u w:val="single"/>
              </w:rPr>
              <w:t>eight</w:t>
            </w:r>
            <w:r w:rsidRPr="002405CB">
              <w:rPr>
                <w:rFonts w:asciiTheme="minorHAnsi" w:hAnsiTheme="minorHAnsi"/>
                <w:sz w:val="20"/>
                <w:szCs w:val="20"/>
              </w:rPr>
              <w:t xml:space="preserve"> anarchists were convicted of conspiracy. Seven were sentenced to </w:t>
            </w:r>
            <w:r w:rsidRPr="002405CB">
              <w:rPr>
                <w:rFonts w:asciiTheme="minorHAnsi" w:hAnsiTheme="minorHAnsi"/>
                <w:sz w:val="20"/>
                <w:szCs w:val="20"/>
                <w:u w:val="single"/>
              </w:rPr>
              <w:t>death</w:t>
            </w:r>
            <w:r w:rsidRPr="002405CB">
              <w:rPr>
                <w:rFonts w:asciiTheme="minorHAnsi" w:hAnsiTheme="minorHAnsi"/>
                <w:sz w:val="20"/>
                <w:szCs w:val="20"/>
              </w:rPr>
              <w:t xml:space="preserve"> and one to a term of 15 years in prison. The death sentences of two of the defendants were commuted by Illinois</w:t>
            </w:r>
            <w:r w:rsidR="00155B21" w:rsidRPr="002405CB">
              <w:rPr>
                <w:rFonts w:asciiTheme="minorHAnsi" w:hAnsiTheme="minorHAnsi"/>
                <w:sz w:val="20"/>
                <w:szCs w:val="20"/>
              </w:rPr>
              <w:t>’</w:t>
            </w:r>
            <w:r w:rsidRPr="002405CB">
              <w:rPr>
                <w:rFonts w:asciiTheme="minorHAnsi" w:hAnsiTheme="minorHAnsi"/>
                <w:sz w:val="20"/>
                <w:szCs w:val="20"/>
              </w:rPr>
              <w:t xml:space="preserve"> governor to terms of life in prison, and another committed suicide in jail rather than face the gallows. The other four were </w:t>
            </w:r>
            <w:r w:rsidRPr="002405CB">
              <w:rPr>
                <w:rFonts w:asciiTheme="minorHAnsi" w:hAnsiTheme="minorHAnsi"/>
                <w:sz w:val="20"/>
                <w:szCs w:val="20"/>
                <w:u w:val="single"/>
              </w:rPr>
              <w:t>hanged</w:t>
            </w:r>
            <w:r w:rsidR="002405CB">
              <w:rPr>
                <w:rFonts w:asciiTheme="minorHAnsi" w:hAnsiTheme="minorHAnsi"/>
                <w:sz w:val="20"/>
                <w:szCs w:val="20"/>
              </w:rPr>
              <w:t>.</w:t>
            </w:r>
          </w:p>
        </w:tc>
        <w:tc>
          <w:tcPr>
            <w:tcW w:w="4680" w:type="dxa"/>
          </w:tcPr>
          <w:p w:rsidR="00155B21" w:rsidRPr="002405CB" w:rsidRDefault="00155B21" w:rsidP="00155B21">
            <w:pPr>
              <w:pStyle w:val="Default"/>
              <w:rPr>
                <w:rFonts w:asciiTheme="minorHAnsi" w:hAnsiTheme="minorHAnsi"/>
                <w:sz w:val="20"/>
                <w:szCs w:val="20"/>
              </w:rPr>
            </w:pPr>
            <w:r w:rsidRPr="002405CB">
              <w:rPr>
                <w:rFonts w:asciiTheme="minorHAnsi" w:hAnsiTheme="minorHAnsi"/>
                <w:sz w:val="20"/>
                <w:szCs w:val="20"/>
              </w:rPr>
              <w:t>On June 29, 1892, workers belonging to the Amalgamated Association of Iron and Steel Workers struck the Carnegie Steel Company at Homestead, Pa. to protest a proposed wage cut.</w:t>
            </w:r>
          </w:p>
          <w:p w:rsidR="00155B21" w:rsidRPr="002405CB" w:rsidRDefault="00155B21" w:rsidP="00155B21">
            <w:pPr>
              <w:pStyle w:val="Default"/>
              <w:rPr>
                <w:rFonts w:asciiTheme="minorHAnsi" w:hAnsiTheme="minorHAnsi"/>
                <w:sz w:val="20"/>
                <w:szCs w:val="20"/>
              </w:rPr>
            </w:pPr>
          </w:p>
          <w:p w:rsidR="00155B21" w:rsidRPr="002405CB" w:rsidRDefault="00155B21" w:rsidP="00155B21">
            <w:pPr>
              <w:pStyle w:val="Default"/>
              <w:rPr>
                <w:rFonts w:asciiTheme="minorHAnsi" w:hAnsiTheme="minorHAnsi"/>
                <w:sz w:val="20"/>
                <w:szCs w:val="20"/>
              </w:rPr>
            </w:pPr>
            <w:r w:rsidRPr="002405CB">
              <w:rPr>
                <w:rFonts w:asciiTheme="minorHAnsi" w:hAnsiTheme="minorHAnsi"/>
                <w:sz w:val="20"/>
                <w:szCs w:val="20"/>
              </w:rPr>
              <w:t xml:space="preserve">Henry C. Frick, the company's general manager, determined to break the union. He hired 300 Pinkerton detectives to protect the plant and strikebreakers. </w:t>
            </w:r>
          </w:p>
          <w:p w:rsidR="00155B21" w:rsidRPr="002405CB" w:rsidRDefault="00155B21" w:rsidP="00155B21">
            <w:pPr>
              <w:pStyle w:val="Default"/>
              <w:rPr>
                <w:rFonts w:asciiTheme="minorHAnsi" w:hAnsiTheme="minorHAnsi"/>
                <w:sz w:val="20"/>
                <w:szCs w:val="20"/>
              </w:rPr>
            </w:pPr>
          </w:p>
          <w:p w:rsidR="00155B21" w:rsidRPr="002405CB" w:rsidRDefault="00155B21" w:rsidP="00155B21">
            <w:pPr>
              <w:pStyle w:val="Default"/>
              <w:rPr>
                <w:rFonts w:asciiTheme="minorHAnsi" w:hAnsiTheme="minorHAnsi"/>
                <w:sz w:val="20"/>
                <w:szCs w:val="20"/>
              </w:rPr>
            </w:pPr>
            <w:r w:rsidRPr="002405CB">
              <w:rPr>
                <w:rFonts w:asciiTheme="minorHAnsi" w:hAnsiTheme="minorHAnsi"/>
                <w:sz w:val="20"/>
                <w:szCs w:val="20"/>
              </w:rPr>
              <w:t xml:space="preserve">After an armed battle between the workers and the detectives on July 6, in which several men were killed or wounded, </w:t>
            </w:r>
            <w:r w:rsidRPr="002405CB">
              <w:rPr>
                <w:rFonts w:asciiTheme="minorHAnsi" w:hAnsiTheme="minorHAnsi"/>
                <w:sz w:val="20"/>
                <w:szCs w:val="20"/>
                <w:u w:val="single"/>
              </w:rPr>
              <w:t>the governor called out the state militia</w:t>
            </w:r>
            <w:r w:rsidRPr="002405CB">
              <w:rPr>
                <w:rFonts w:asciiTheme="minorHAnsi" w:hAnsiTheme="minorHAnsi"/>
                <w:sz w:val="20"/>
                <w:szCs w:val="20"/>
              </w:rPr>
              <w:t xml:space="preserve">. </w:t>
            </w:r>
          </w:p>
          <w:p w:rsidR="00155B21" w:rsidRPr="002405CB" w:rsidRDefault="00155B21" w:rsidP="00155B21">
            <w:pPr>
              <w:pStyle w:val="Default"/>
              <w:rPr>
                <w:rFonts w:asciiTheme="minorHAnsi" w:hAnsiTheme="minorHAnsi"/>
                <w:sz w:val="20"/>
                <w:szCs w:val="20"/>
              </w:rPr>
            </w:pPr>
          </w:p>
          <w:p w:rsidR="00E51CC9" w:rsidRPr="002405CB" w:rsidRDefault="00155B21" w:rsidP="00155B21">
            <w:pPr>
              <w:pStyle w:val="Default"/>
              <w:rPr>
                <w:rFonts w:asciiTheme="minorHAnsi" w:hAnsiTheme="minorHAnsi"/>
                <w:sz w:val="20"/>
                <w:szCs w:val="20"/>
              </w:rPr>
            </w:pPr>
            <w:r w:rsidRPr="002405CB">
              <w:rPr>
                <w:rFonts w:asciiTheme="minorHAnsi" w:hAnsiTheme="minorHAnsi"/>
                <w:sz w:val="20"/>
                <w:szCs w:val="20"/>
              </w:rPr>
              <w:t>The plant opened, nonunion workers stayed on the job, and the strike, which was officially called off on Nov. 20, was broken. The Homestead strike led to a serious weakening of unionism in the steel industry until the 1930s.</w:t>
            </w:r>
          </w:p>
        </w:tc>
      </w:tr>
    </w:tbl>
    <w:p w:rsidR="00E358D1" w:rsidRPr="002405CB" w:rsidRDefault="00E358D1" w:rsidP="00E358D1">
      <w:pPr>
        <w:pStyle w:val="Default"/>
        <w:ind w:left="720" w:hanging="360"/>
        <w:rPr>
          <w:rFonts w:asciiTheme="minorHAnsi" w:hAnsiTheme="minorHAnsi"/>
          <w:sz w:val="20"/>
          <w:szCs w:val="20"/>
        </w:rPr>
      </w:pPr>
    </w:p>
    <w:tbl>
      <w:tblPr>
        <w:tblStyle w:val="TableGrid"/>
        <w:tblW w:w="9843" w:type="dxa"/>
        <w:jc w:val="center"/>
        <w:tblLook w:val="04A0" w:firstRow="1" w:lastRow="0" w:firstColumn="1" w:lastColumn="0" w:noHBand="0" w:noVBand="1"/>
      </w:tblPr>
      <w:tblGrid>
        <w:gridCol w:w="1952"/>
        <w:gridCol w:w="3987"/>
        <w:gridCol w:w="3904"/>
      </w:tblGrid>
      <w:tr w:rsidR="00E358D1" w:rsidRPr="002405CB" w:rsidTr="005628D8">
        <w:trPr>
          <w:trHeight w:val="169"/>
          <w:jc w:val="center"/>
        </w:trPr>
        <w:tc>
          <w:tcPr>
            <w:tcW w:w="9843" w:type="dxa"/>
            <w:gridSpan w:val="3"/>
          </w:tcPr>
          <w:p w:rsidR="00E358D1" w:rsidRPr="002405CB" w:rsidRDefault="00E358D1" w:rsidP="005628D8">
            <w:pPr>
              <w:pStyle w:val="Default"/>
              <w:jc w:val="center"/>
              <w:rPr>
                <w:rFonts w:asciiTheme="minorHAnsi" w:hAnsiTheme="minorHAnsi"/>
                <w:b/>
                <w:sz w:val="20"/>
                <w:szCs w:val="20"/>
              </w:rPr>
            </w:pPr>
            <w:r w:rsidRPr="002405CB">
              <w:rPr>
                <w:rFonts w:asciiTheme="minorHAnsi" w:hAnsiTheme="minorHAnsi"/>
                <w:b/>
                <w:sz w:val="20"/>
                <w:szCs w:val="20"/>
              </w:rPr>
              <w:lastRenderedPageBreak/>
              <w:t>Comparison of Early Labor Unions</w:t>
            </w:r>
          </w:p>
        </w:tc>
      </w:tr>
      <w:tr w:rsidR="00E358D1" w:rsidRPr="002405CB" w:rsidTr="005628D8">
        <w:trPr>
          <w:trHeight w:val="169"/>
          <w:jc w:val="center"/>
        </w:trPr>
        <w:tc>
          <w:tcPr>
            <w:tcW w:w="1952" w:type="dxa"/>
          </w:tcPr>
          <w:p w:rsidR="00E358D1" w:rsidRPr="002405CB" w:rsidRDefault="00E358D1" w:rsidP="005628D8">
            <w:pPr>
              <w:pStyle w:val="Default"/>
              <w:rPr>
                <w:rFonts w:asciiTheme="minorHAnsi" w:hAnsiTheme="minorHAnsi"/>
                <w:sz w:val="20"/>
                <w:szCs w:val="20"/>
              </w:rPr>
            </w:pPr>
          </w:p>
        </w:tc>
        <w:tc>
          <w:tcPr>
            <w:tcW w:w="3987" w:type="dxa"/>
          </w:tcPr>
          <w:p w:rsidR="00E358D1" w:rsidRPr="00E358D1" w:rsidRDefault="00E358D1" w:rsidP="005628D8">
            <w:pPr>
              <w:pStyle w:val="Default"/>
              <w:jc w:val="center"/>
              <w:rPr>
                <w:rFonts w:asciiTheme="minorHAnsi" w:hAnsiTheme="minorHAnsi"/>
                <w:b/>
                <w:sz w:val="20"/>
                <w:szCs w:val="20"/>
              </w:rPr>
            </w:pPr>
            <w:r w:rsidRPr="00E358D1">
              <w:rPr>
                <w:rFonts w:asciiTheme="minorHAnsi" w:hAnsiTheme="minorHAnsi"/>
                <w:b/>
                <w:sz w:val="20"/>
                <w:szCs w:val="20"/>
              </w:rPr>
              <w:t>Knights of Labor</w:t>
            </w:r>
          </w:p>
        </w:tc>
        <w:tc>
          <w:tcPr>
            <w:tcW w:w="3904" w:type="dxa"/>
          </w:tcPr>
          <w:p w:rsidR="00E358D1" w:rsidRPr="00E358D1" w:rsidRDefault="00E358D1" w:rsidP="005628D8">
            <w:pPr>
              <w:pStyle w:val="Default"/>
              <w:jc w:val="center"/>
              <w:rPr>
                <w:rFonts w:asciiTheme="minorHAnsi" w:hAnsiTheme="minorHAnsi"/>
                <w:b/>
                <w:sz w:val="20"/>
                <w:szCs w:val="20"/>
              </w:rPr>
            </w:pPr>
            <w:r w:rsidRPr="00E358D1">
              <w:rPr>
                <w:rFonts w:asciiTheme="minorHAnsi" w:hAnsiTheme="minorHAnsi"/>
                <w:b/>
                <w:sz w:val="20"/>
                <w:szCs w:val="20"/>
              </w:rPr>
              <w:t>American Federation of Labor</w:t>
            </w:r>
          </w:p>
        </w:tc>
      </w:tr>
      <w:tr w:rsidR="00E358D1" w:rsidRPr="002405CB" w:rsidTr="005628D8">
        <w:trPr>
          <w:trHeight w:val="509"/>
          <w:jc w:val="center"/>
        </w:trPr>
        <w:tc>
          <w:tcPr>
            <w:tcW w:w="1952" w:type="dxa"/>
          </w:tcPr>
          <w:p w:rsidR="00E358D1" w:rsidRPr="002405CB" w:rsidRDefault="00E358D1" w:rsidP="005628D8">
            <w:pPr>
              <w:pStyle w:val="Default"/>
              <w:jc w:val="center"/>
              <w:rPr>
                <w:rFonts w:asciiTheme="minorHAnsi" w:hAnsiTheme="minorHAnsi"/>
                <w:sz w:val="20"/>
                <w:szCs w:val="20"/>
              </w:rPr>
            </w:pPr>
          </w:p>
          <w:p w:rsidR="00E358D1" w:rsidRPr="002405CB" w:rsidRDefault="00E358D1" w:rsidP="005628D8">
            <w:pPr>
              <w:pStyle w:val="Default"/>
              <w:jc w:val="center"/>
              <w:rPr>
                <w:rFonts w:asciiTheme="minorHAnsi" w:hAnsiTheme="minorHAnsi"/>
                <w:sz w:val="20"/>
                <w:szCs w:val="20"/>
              </w:rPr>
            </w:pPr>
            <w:r w:rsidRPr="002405CB">
              <w:rPr>
                <w:rFonts w:asciiTheme="minorHAnsi" w:hAnsiTheme="minorHAnsi"/>
                <w:sz w:val="20"/>
                <w:szCs w:val="20"/>
              </w:rPr>
              <w:t>Year Founded</w:t>
            </w:r>
          </w:p>
        </w:tc>
        <w:tc>
          <w:tcPr>
            <w:tcW w:w="3987" w:type="dxa"/>
          </w:tcPr>
          <w:p w:rsidR="00E358D1" w:rsidRDefault="00E358D1" w:rsidP="005628D8">
            <w:pPr>
              <w:pStyle w:val="Default"/>
              <w:rPr>
                <w:rFonts w:asciiTheme="minorHAnsi" w:hAnsiTheme="minorHAnsi"/>
                <w:sz w:val="20"/>
                <w:szCs w:val="20"/>
              </w:rPr>
            </w:pPr>
          </w:p>
          <w:p w:rsidR="00E358D1" w:rsidRDefault="00E358D1" w:rsidP="005628D8">
            <w:pPr>
              <w:pStyle w:val="Default"/>
              <w:rPr>
                <w:rFonts w:asciiTheme="minorHAnsi" w:hAnsiTheme="minorHAnsi"/>
                <w:sz w:val="20"/>
                <w:szCs w:val="20"/>
              </w:rPr>
            </w:pPr>
          </w:p>
          <w:p w:rsidR="00E358D1" w:rsidRPr="002405CB" w:rsidRDefault="00E358D1" w:rsidP="005628D8">
            <w:pPr>
              <w:pStyle w:val="Default"/>
              <w:rPr>
                <w:rFonts w:asciiTheme="minorHAnsi" w:hAnsiTheme="minorHAnsi"/>
                <w:sz w:val="20"/>
                <w:szCs w:val="20"/>
              </w:rPr>
            </w:pPr>
          </w:p>
        </w:tc>
        <w:tc>
          <w:tcPr>
            <w:tcW w:w="3904" w:type="dxa"/>
          </w:tcPr>
          <w:p w:rsidR="00E358D1" w:rsidRPr="002405CB" w:rsidRDefault="00E358D1" w:rsidP="005628D8">
            <w:pPr>
              <w:pStyle w:val="Default"/>
              <w:jc w:val="center"/>
              <w:rPr>
                <w:rFonts w:asciiTheme="minorHAnsi" w:hAnsiTheme="minorHAnsi"/>
                <w:sz w:val="20"/>
                <w:szCs w:val="20"/>
              </w:rPr>
            </w:pPr>
          </w:p>
        </w:tc>
      </w:tr>
      <w:tr w:rsidR="00E358D1" w:rsidRPr="002405CB" w:rsidTr="005628D8">
        <w:trPr>
          <w:trHeight w:val="509"/>
          <w:jc w:val="center"/>
        </w:trPr>
        <w:tc>
          <w:tcPr>
            <w:tcW w:w="1952" w:type="dxa"/>
          </w:tcPr>
          <w:p w:rsidR="00E358D1" w:rsidRPr="002405CB" w:rsidRDefault="00E358D1" w:rsidP="005628D8">
            <w:pPr>
              <w:pStyle w:val="Default"/>
              <w:rPr>
                <w:rFonts w:asciiTheme="minorHAnsi" w:hAnsiTheme="minorHAnsi"/>
                <w:sz w:val="20"/>
                <w:szCs w:val="20"/>
              </w:rPr>
            </w:pPr>
          </w:p>
          <w:p w:rsidR="00E358D1" w:rsidRPr="002405CB" w:rsidRDefault="00E358D1" w:rsidP="005628D8">
            <w:pPr>
              <w:pStyle w:val="Default"/>
              <w:jc w:val="center"/>
              <w:rPr>
                <w:rFonts w:asciiTheme="minorHAnsi" w:hAnsiTheme="minorHAnsi"/>
                <w:sz w:val="20"/>
                <w:szCs w:val="20"/>
              </w:rPr>
            </w:pPr>
            <w:r w:rsidRPr="002405CB">
              <w:rPr>
                <w:rFonts w:asciiTheme="minorHAnsi" w:hAnsiTheme="minorHAnsi"/>
                <w:sz w:val="20"/>
                <w:szCs w:val="20"/>
              </w:rPr>
              <w:t>Founder</w:t>
            </w:r>
          </w:p>
        </w:tc>
        <w:tc>
          <w:tcPr>
            <w:tcW w:w="3987" w:type="dxa"/>
          </w:tcPr>
          <w:p w:rsidR="00E358D1" w:rsidRDefault="00E358D1" w:rsidP="005628D8">
            <w:pPr>
              <w:pStyle w:val="Default"/>
              <w:rPr>
                <w:rFonts w:asciiTheme="minorHAnsi" w:hAnsiTheme="minorHAnsi"/>
                <w:sz w:val="20"/>
                <w:szCs w:val="20"/>
              </w:rPr>
            </w:pPr>
          </w:p>
          <w:p w:rsidR="00E358D1" w:rsidRDefault="00E358D1" w:rsidP="005628D8">
            <w:pPr>
              <w:pStyle w:val="Default"/>
              <w:rPr>
                <w:rFonts w:asciiTheme="minorHAnsi" w:hAnsiTheme="minorHAnsi"/>
                <w:sz w:val="20"/>
                <w:szCs w:val="20"/>
              </w:rPr>
            </w:pPr>
          </w:p>
          <w:p w:rsidR="00E358D1" w:rsidRPr="002405CB" w:rsidRDefault="00E358D1" w:rsidP="005628D8">
            <w:pPr>
              <w:pStyle w:val="Default"/>
              <w:rPr>
                <w:rFonts w:asciiTheme="minorHAnsi" w:hAnsiTheme="minorHAnsi"/>
                <w:sz w:val="20"/>
                <w:szCs w:val="20"/>
              </w:rPr>
            </w:pPr>
          </w:p>
        </w:tc>
        <w:tc>
          <w:tcPr>
            <w:tcW w:w="3904" w:type="dxa"/>
          </w:tcPr>
          <w:p w:rsidR="00E358D1" w:rsidRPr="002405CB" w:rsidRDefault="00E358D1" w:rsidP="005628D8">
            <w:pPr>
              <w:pStyle w:val="Default"/>
              <w:jc w:val="center"/>
              <w:rPr>
                <w:rFonts w:asciiTheme="minorHAnsi" w:hAnsiTheme="minorHAnsi"/>
                <w:sz w:val="20"/>
                <w:szCs w:val="20"/>
              </w:rPr>
            </w:pPr>
          </w:p>
        </w:tc>
      </w:tr>
      <w:tr w:rsidR="00E358D1" w:rsidRPr="002405CB" w:rsidTr="005628D8">
        <w:trPr>
          <w:trHeight w:val="1018"/>
          <w:jc w:val="center"/>
        </w:trPr>
        <w:tc>
          <w:tcPr>
            <w:tcW w:w="1952" w:type="dxa"/>
          </w:tcPr>
          <w:p w:rsidR="00E358D1" w:rsidRPr="002405CB" w:rsidRDefault="00E358D1" w:rsidP="005628D8">
            <w:pPr>
              <w:pStyle w:val="Default"/>
              <w:rPr>
                <w:rFonts w:asciiTheme="minorHAnsi" w:hAnsiTheme="minorHAnsi"/>
                <w:sz w:val="20"/>
                <w:szCs w:val="20"/>
              </w:rPr>
            </w:pPr>
          </w:p>
          <w:p w:rsidR="00E358D1" w:rsidRPr="002405CB" w:rsidRDefault="00E358D1" w:rsidP="005628D8">
            <w:pPr>
              <w:pStyle w:val="Default"/>
              <w:jc w:val="center"/>
              <w:rPr>
                <w:rFonts w:asciiTheme="minorHAnsi" w:hAnsiTheme="minorHAnsi"/>
                <w:sz w:val="20"/>
                <w:szCs w:val="20"/>
              </w:rPr>
            </w:pPr>
            <w:r w:rsidRPr="002405CB">
              <w:rPr>
                <w:rFonts w:asciiTheme="minorHAnsi" w:hAnsiTheme="minorHAnsi"/>
                <w:sz w:val="20"/>
                <w:szCs w:val="20"/>
              </w:rPr>
              <w:t>Workers Included</w:t>
            </w:r>
          </w:p>
          <w:p w:rsidR="00E358D1" w:rsidRPr="002405CB" w:rsidRDefault="00E358D1" w:rsidP="005628D8">
            <w:pPr>
              <w:pStyle w:val="Default"/>
              <w:rPr>
                <w:rFonts w:asciiTheme="minorHAnsi" w:hAnsiTheme="minorHAnsi"/>
                <w:sz w:val="20"/>
                <w:szCs w:val="20"/>
              </w:rPr>
            </w:pPr>
          </w:p>
        </w:tc>
        <w:tc>
          <w:tcPr>
            <w:tcW w:w="3987" w:type="dxa"/>
          </w:tcPr>
          <w:p w:rsidR="00E358D1" w:rsidRDefault="00E358D1" w:rsidP="005628D8">
            <w:pPr>
              <w:pStyle w:val="Default"/>
              <w:jc w:val="center"/>
              <w:rPr>
                <w:rFonts w:asciiTheme="minorHAnsi" w:hAnsiTheme="minorHAnsi"/>
                <w:sz w:val="20"/>
                <w:szCs w:val="20"/>
              </w:rPr>
            </w:pPr>
          </w:p>
          <w:p w:rsidR="00E358D1" w:rsidRDefault="00E358D1" w:rsidP="005628D8">
            <w:pPr>
              <w:pStyle w:val="Default"/>
              <w:jc w:val="center"/>
              <w:rPr>
                <w:rFonts w:asciiTheme="minorHAnsi" w:hAnsiTheme="minorHAnsi"/>
                <w:sz w:val="20"/>
                <w:szCs w:val="20"/>
              </w:rPr>
            </w:pPr>
          </w:p>
          <w:p w:rsidR="00E358D1" w:rsidRDefault="00E358D1" w:rsidP="005628D8">
            <w:pPr>
              <w:pStyle w:val="Default"/>
              <w:jc w:val="center"/>
              <w:rPr>
                <w:rFonts w:asciiTheme="minorHAnsi" w:hAnsiTheme="minorHAnsi"/>
                <w:sz w:val="20"/>
                <w:szCs w:val="20"/>
              </w:rPr>
            </w:pPr>
          </w:p>
          <w:p w:rsidR="00E358D1" w:rsidRDefault="00E358D1" w:rsidP="005628D8">
            <w:pPr>
              <w:pStyle w:val="Default"/>
              <w:jc w:val="center"/>
              <w:rPr>
                <w:rFonts w:asciiTheme="minorHAnsi" w:hAnsiTheme="minorHAnsi"/>
                <w:sz w:val="20"/>
                <w:szCs w:val="20"/>
              </w:rPr>
            </w:pPr>
          </w:p>
          <w:p w:rsidR="00E358D1" w:rsidRPr="002405CB" w:rsidRDefault="00E358D1" w:rsidP="005628D8">
            <w:pPr>
              <w:pStyle w:val="Default"/>
              <w:jc w:val="center"/>
              <w:rPr>
                <w:rFonts w:asciiTheme="minorHAnsi" w:hAnsiTheme="minorHAnsi"/>
                <w:sz w:val="20"/>
                <w:szCs w:val="20"/>
              </w:rPr>
            </w:pPr>
          </w:p>
        </w:tc>
        <w:tc>
          <w:tcPr>
            <w:tcW w:w="3904" w:type="dxa"/>
          </w:tcPr>
          <w:p w:rsidR="00E358D1" w:rsidRPr="002405CB" w:rsidRDefault="00E358D1" w:rsidP="005628D8">
            <w:pPr>
              <w:pStyle w:val="Default"/>
              <w:jc w:val="center"/>
              <w:rPr>
                <w:rFonts w:asciiTheme="minorHAnsi" w:hAnsiTheme="minorHAnsi"/>
                <w:sz w:val="20"/>
                <w:szCs w:val="20"/>
              </w:rPr>
            </w:pPr>
          </w:p>
        </w:tc>
      </w:tr>
      <w:tr w:rsidR="00E358D1" w:rsidRPr="002405CB" w:rsidTr="005628D8">
        <w:trPr>
          <w:trHeight w:val="1229"/>
          <w:jc w:val="center"/>
        </w:trPr>
        <w:tc>
          <w:tcPr>
            <w:tcW w:w="1952" w:type="dxa"/>
          </w:tcPr>
          <w:p w:rsidR="00E358D1" w:rsidRPr="002405CB" w:rsidRDefault="00E358D1" w:rsidP="005628D8">
            <w:pPr>
              <w:pStyle w:val="Default"/>
              <w:rPr>
                <w:rFonts w:asciiTheme="minorHAnsi" w:hAnsiTheme="minorHAnsi"/>
                <w:sz w:val="20"/>
                <w:szCs w:val="20"/>
              </w:rPr>
            </w:pPr>
          </w:p>
          <w:p w:rsidR="00E358D1" w:rsidRPr="002405CB" w:rsidRDefault="00E358D1" w:rsidP="005628D8">
            <w:pPr>
              <w:pStyle w:val="Default"/>
              <w:jc w:val="center"/>
              <w:rPr>
                <w:rFonts w:asciiTheme="minorHAnsi" w:hAnsiTheme="minorHAnsi"/>
                <w:sz w:val="20"/>
                <w:szCs w:val="20"/>
              </w:rPr>
            </w:pPr>
          </w:p>
          <w:p w:rsidR="00E358D1" w:rsidRPr="002405CB" w:rsidRDefault="00E358D1" w:rsidP="005628D8">
            <w:pPr>
              <w:pStyle w:val="Default"/>
              <w:jc w:val="center"/>
              <w:rPr>
                <w:rFonts w:asciiTheme="minorHAnsi" w:hAnsiTheme="minorHAnsi"/>
                <w:sz w:val="20"/>
                <w:szCs w:val="20"/>
              </w:rPr>
            </w:pPr>
            <w:r w:rsidRPr="002405CB">
              <w:rPr>
                <w:rFonts w:asciiTheme="minorHAnsi" w:hAnsiTheme="minorHAnsi"/>
                <w:sz w:val="20"/>
                <w:szCs w:val="20"/>
              </w:rPr>
              <w:t>Goals</w:t>
            </w:r>
          </w:p>
          <w:p w:rsidR="00E358D1" w:rsidRPr="002405CB" w:rsidRDefault="00E358D1" w:rsidP="005628D8">
            <w:pPr>
              <w:pStyle w:val="Default"/>
              <w:rPr>
                <w:rFonts w:asciiTheme="minorHAnsi" w:hAnsiTheme="minorHAnsi"/>
                <w:sz w:val="20"/>
                <w:szCs w:val="20"/>
              </w:rPr>
            </w:pPr>
          </w:p>
        </w:tc>
        <w:tc>
          <w:tcPr>
            <w:tcW w:w="3987" w:type="dxa"/>
          </w:tcPr>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Pr="002405CB" w:rsidRDefault="00E358D1" w:rsidP="00E358D1">
            <w:pPr>
              <w:pStyle w:val="Default"/>
              <w:rPr>
                <w:rFonts w:asciiTheme="minorHAnsi" w:hAnsiTheme="minorHAnsi"/>
                <w:sz w:val="20"/>
                <w:szCs w:val="20"/>
              </w:rPr>
            </w:pPr>
          </w:p>
        </w:tc>
        <w:tc>
          <w:tcPr>
            <w:tcW w:w="3904" w:type="dxa"/>
          </w:tcPr>
          <w:p w:rsidR="00E358D1" w:rsidRPr="002405CB" w:rsidRDefault="00E358D1" w:rsidP="005628D8">
            <w:pPr>
              <w:pStyle w:val="Default"/>
              <w:rPr>
                <w:rFonts w:asciiTheme="minorHAnsi" w:hAnsiTheme="minorHAnsi"/>
                <w:sz w:val="20"/>
                <w:szCs w:val="20"/>
              </w:rPr>
            </w:pPr>
          </w:p>
        </w:tc>
      </w:tr>
      <w:tr w:rsidR="00E358D1" w:rsidRPr="002405CB" w:rsidTr="005628D8">
        <w:trPr>
          <w:trHeight w:val="1898"/>
          <w:jc w:val="center"/>
        </w:trPr>
        <w:tc>
          <w:tcPr>
            <w:tcW w:w="1952" w:type="dxa"/>
          </w:tcPr>
          <w:p w:rsidR="00E358D1" w:rsidRPr="002405CB" w:rsidRDefault="00E358D1" w:rsidP="005628D8">
            <w:pPr>
              <w:pStyle w:val="Default"/>
              <w:rPr>
                <w:rFonts w:asciiTheme="minorHAnsi" w:hAnsiTheme="minorHAnsi"/>
                <w:sz w:val="20"/>
                <w:szCs w:val="20"/>
              </w:rPr>
            </w:pPr>
          </w:p>
          <w:p w:rsidR="00E358D1" w:rsidRPr="002405CB" w:rsidRDefault="00E358D1" w:rsidP="005628D8">
            <w:pPr>
              <w:pStyle w:val="Default"/>
              <w:jc w:val="center"/>
              <w:rPr>
                <w:rFonts w:asciiTheme="minorHAnsi" w:hAnsiTheme="minorHAnsi"/>
                <w:sz w:val="20"/>
                <w:szCs w:val="20"/>
              </w:rPr>
            </w:pPr>
            <w:r w:rsidRPr="002405CB">
              <w:rPr>
                <w:rFonts w:asciiTheme="minorHAnsi" w:hAnsiTheme="minorHAnsi"/>
                <w:sz w:val="20"/>
                <w:szCs w:val="20"/>
              </w:rPr>
              <w:t>Tactics to Protest</w:t>
            </w:r>
          </w:p>
          <w:p w:rsidR="00E358D1" w:rsidRPr="002405CB" w:rsidRDefault="00E358D1" w:rsidP="005628D8">
            <w:pPr>
              <w:pStyle w:val="Default"/>
              <w:rPr>
                <w:rFonts w:asciiTheme="minorHAnsi" w:hAnsiTheme="minorHAnsi"/>
                <w:sz w:val="20"/>
                <w:szCs w:val="20"/>
              </w:rPr>
            </w:pPr>
          </w:p>
        </w:tc>
        <w:tc>
          <w:tcPr>
            <w:tcW w:w="3987" w:type="dxa"/>
          </w:tcPr>
          <w:p w:rsidR="00E358D1" w:rsidRPr="002405CB" w:rsidRDefault="00E358D1" w:rsidP="00E358D1">
            <w:pPr>
              <w:pStyle w:val="Default"/>
              <w:rPr>
                <w:rFonts w:asciiTheme="minorHAnsi" w:hAnsiTheme="minorHAnsi"/>
                <w:sz w:val="20"/>
                <w:szCs w:val="20"/>
              </w:rPr>
            </w:pPr>
          </w:p>
        </w:tc>
        <w:tc>
          <w:tcPr>
            <w:tcW w:w="3904" w:type="dxa"/>
          </w:tcPr>
          <w:p w:rsidR="00E358D1" w:rsidRPr="002405CB" w:rsidRDefault="00E358D1" w:rsidP="00E358D1">
            <w:pPr>
              <w:pStyle w:val="Default"/>
              <w:rPr>
                <w:rFonts w:asciiTheme="minorHAnsi" w:hAnsiTheme="minorHAnsi"/>
                <w:sz w:val="20"/>
                <w:szCs w:val="20"/>
              </w:rPr>
            </w:pPr>
          </w:p>
        </w:tc>
      </w:tr>
    </w:tbl>
    <w:p w:rsidR="00E358D1" w:rsidRDefault="00E358D1" w:rsidP="00E358D1">
      <w:pPr>
        <w:pStyle w:val="Default"/>
        <w:ind w:left="720" w:hanging="360"/>
        <w:jc w:val="center"/>
        <w:rPr>
          <w:rFonts w:asciiTheme="minorHAnsi" w:hAnsiTheme="minorHAnsi"/>
          <w:sz w:val="20"/>
          <w:szCs w:val="20"/>
        </w:rPr>
      </w:pPr>
    </w:p>
    <w:p w:rsidR="00E358D1" w:rsidRDefault="00E358D1" w:rsidP="00E358D1">
      <w:pPr>
        <w:pStyle w:val="Default"/>
        <w:ind w:left="720" w:hanging="360"/>
        <w:jc w:val="center"/>
        <w:rPr>
          <w:rFonts w:asciiTheme="minorHAnsi" w:hAnsiTheme="minorHAnsi"/>
          <w:sz w:val="20"/>
          <w:szCs w:val="20"/>
        </w:rPr>
      </w:pPr>
    </w:p>
    <w:tbl>
      <w:tblPr>
        <w:tblStyle w:val="TableGrid"/>
        <w:tblW w:w="9648" w:type="dxa"/>
        <w:tblLook w:val="04A0" w:firstRow="1" w:lastRow="0" w:firstColumn="1" w:lastColumn="0" w:noHBand="0" w:noVBand="1"/>
      </w:tblPr>
      <w:tblGrid>
        <w:gridCol w:w="4968"/>
        <w:gridCol w:w="4680"/>
      </w:tblGrid>
      <w:tr w:rsidR="00E358D1" w:rsidRPr="002405CB" w:rsidTr="005628D8">
        <w:tc>
          <w:tcPr>
            <w:tcW w:w="9648" w:type="dxa"/>
            <w:gridSpan w:val="2"/>
          </w:tcPr>
          <w:p w:rsidR="00E358D1" w:rsidRPr="002405CB" w:rsidRDefault="00E358D1" w:rsidP="005628D8">
            <w:pPr>
              <w:pStyle w:val="Default"/>
              <w:jc w:val="center"/>
              <w:rPr>
                <w:rFonts w:asciiTheme="minorHAnsi" w:hAnsiTheme="minorHAnsi"/>
                <w:sz w:val="20"/>
                <w:szCs w:val="20"/>
              </w:rPr>
            </w:pPr>
            <w:r w:rsidRPr="002405CB">
              <w:rPr>
                <w:rFonts w:asciiTheme="minorHAnsi" w:hAnsiTheme="minorHAnsi"/>
                <w:sz w:val="20"/>
                <w:szCs w:val="20"/>
              </w:rPr>
              <w:t>Other Notable Instances of Industrial Unrest in the Late 1800s.</w:t>
            </w:r>
          </w:p>
        </w:tc>
      </w:tr>
      <w:tr w:rsidR="00E358D1" w:rsidRPr="002405CB" w:rsidTr="005628D8">
        <w:tc>
          <w:tcPr>
            <w:tcW w:w="4968" w:type="dxa"/>
          </w:tcPr>
          <w:p w:rsidR="00E358D1" w:rsidRPr="002405CB" w:rsidRDefault="00E358D1" w:rsidP="005628D8">
            <w:pPr>
              <w:pStyle w:val="Default"/>
              <w:jc w:val="center"/>
              <w:rPr>
                <w:rFonts w:asciiTheme="minorHAnsi" w:hAnsiTheme="minorHAnsi"/>
                <w:b/>
                <w:sz w:val="20"/>
                <w:szCs w:val="20"/>
              </w:rPr>
            </w:pPr>
            <w:r w:rsidRPr="002405CB">
              <w:rPr>
                <w:rFonts w:asciiTheme="minorHAnsi" w:hAnsiTheme="minorHAnsi"/>
                <w:b/>
                <w:sz w:val="20"/>
                <w:szCs w:val="20"/>
              </w:rPr>
              <w:t>Haymarket Riot (1886)</w:t>
            </w:r>
          </w:p>
        </w:tc>
        <w:tc>
          <w:tcPr>
            <w:tcW w:w="4680" w:type="dxa"/>
          </w:tcPr>
          <w:p w:rsidR="00E358D1" w:rsidRPr="002405CB" w:rsidRDefault="00E358D1" w:rsidP="005628D8">
            <w:pPr>
              <w:pStyle w:val="Default"/>
              <w:jc w:val="center"/>
              <w:rPr>
                <w:rFonts w:asciiTheme="minorHAnsi" w:hAnsiTheme="minorHAnsi"/>
                <w:b/>
                <w:sz w:val="20"/>
                <w:szCs w:val="20"/>
              </w:rPr>
            </w:pPr>
            <w:r w:rsidRPr="002405CB">
              <w:rPr>
                <w:rFonts w:asciiTheme="minorHAnsi" w:hAnsiTheme="minorHAnsi"/>
                <w:b/>
                <w:sz w:val="20"/>
                <w:szCs w:val="20"/>
              </w:rPr>
              <w:t>Homestead Strike (1892)</w:t>
            </w:r>
          </w:p>
        </w:tc>
      </w:tr>
      <w:tr w:rsidR="00E358D1" w:rsidRPr="002405CB" w:rsidTr="005628D8">
        <w:tc>
          <w:tcPr>
            <w:tcW w:w="4968" w:type="dxa"/>
          </w:tcPr>
          <w:p w:rsidR="00E358D1" w:rsidRPr="002405CB" w:rsidRDefault="00E358D1" w:rsidP="005628D8">
            <w:pPr>
              <w:pStyle w:val="Default"/>
              <w:rPr>
                <w:rFonts w:asciiTheme="minorHAnsi" w:hAnsiTheme="minorHAnsi"/>
                <w:sz w:val="20"/>
                <w:szCs w:val="20"/>
              </w:rPr>
            </w:pPr>
          </w:p>
        </w:tc>
        <w:tc>
          <w:tcPr>
            <w:tcW w:w="4680" w:type="dxa"/>
          </w:tcPr>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Default="00E358D1" w:rsidP="00E358D1">
            <w:pPr>
              <w:pStyle w:val="Default"/>
              <w:rPr>
                <w:rFonts w:asciiTheme="minorHAnsi" w:hAnsiTheme="minorHAnsi"/>
                <w:sz w:val="20"/>
                <w:szCs w:val="20"/>
              </w:rPr>
            </w:pPr>
          </w:p>
          <w:p w:rsidR="00E358D1" w:rsidRPr="002405CB" w:rsidRDefault="00E358D1" w:rsidP="00E358D1">
            <w:pPr>
              <w:pStyle w:val="Default"/>
              <w:rPr>
                <w:rFonts w:asciiTheme="minorHAnsi" w:hAnsiTheme="minorHAnsi"/>
                <w:sz w:val="20"/>
                <w:szCs w:val="20"/>
              </w:rPr>
            </w:pPr>
          </w:p>
        </w:tc>
      </w:tr>
    </w:tbl>
    <w:p w:rsidR="00E51CC9" w:rsidRPr="002405CB" w:rsidRDefault="00E51CC9" w:rsidP="002405CB">
      <w:pPr>
        <w:pStyle w:val="Default"/>
        <w:ind w:left="720" w:hanging="360"/>
        <w:jc w:val="center"/>
        <w:rPr>
          <w:rFonts w:asciiTheme="minorHAnsi" w:hAnsiTheme="minorHAnsi"/>
          <w:sz w:val="20"/>
          <w:szCs w:val="20"/>
        </w:rPr>
      </w:pPr>
    </w:p>
    <w:sectPr w:rsidR="00E51CC9" w:rsidRPr="0024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0092"/>
    <w:multiLevelType w:val="hybridMultilevel"/>
    <w:tmpl w:val="11D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F7659"/>
    <w:multiLevelType w:val="hybridMultilevel"/>
    <w:tmpl w:val="919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0A"/>
    <w:rsid w:val="001404BA"/>
    <w:rsid w:val="00155B21"/>
    <w:rsid w:val="002405CB"/>
    <w:rsid w:val="0031370A"/>
    <w:rsid w:val="0031750C"/>
    <w:rsid w:val="00433996"/>
    <w:rsid w:val="00457B14"/>
    <w:rsid w:val="005F7329"/>
    <w:rsid w:val="006A0604"/>
    <w:rsid w:val="00761CD8"/>
    <w:rsid w:val="007709B7"/>
    <w:rsid w:val="008A03E8"/>
    <w:rsid w:val="009F76F8"/>
    <w:rsid w:val="00A25B7A"/>
    <w:rsid w:val="00A72CDA"/>
    <w:rsid w:val="00AD22DA"/>
    <w:rsid w:val="00B5779F"/>
    <w:rsid w:val="00B83C0A"/>
    <w:rsid w:val="00B84A5D"/>
    <w:rsid w:val="00CC41C6"/>
    <w:rsid w:val="00D0068A"/>
    <w:rsid w:val="00E358D1"/>
    <w:rsid w:val="00E51CC9"/>
    <w:rsid w:val="00E96C15"/>
    <w:rsid w:val="00F26677"/>
    <w:rsid w:val="00FE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75A46EF"/>
  <w15:docId w15:val="{36514438-0445-4865-98CB-BD4FB9FA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7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1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Boisture</dc:creator>
  <cp:lastModifiedBy>Shawn Slenczka</cp:lastModifiedBy>
  <cp:revision>3</cp:revision>
  <cp:lastPrinted>2017-10-03T11:48:00Z</cp:lastPrinted>
  <dcterms:created xsi:type="dcterms:W3CDTF">2017-09-20T13:11:00Z</dcterms:created>
  <dcterms:modified xsi:type="dcterms:W3CDTF">2017-10-03T13:50:00Z</dcterms:modified>
</cp:coreProperties>
</file>