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27D" w:rsidRDefault="00BE127D" w:rsidP="00BE127D">
      <w:pPr>
        <w:jc w:val="center"/>
        <w:rPr>
          <w:b/>
          <w:sz w:val="32"/>
          <w:szCs w:val="32"/>
        </w:rPr>
      </w:pPr>
      <w:r w:rsidRPr="00C34624">
        <w:rPr>
          <w:b/>
          <w:sz w:val="32"/>
          <w:szCs w:val="32"/>
        </w:rPr>
        <w:t>Chapter 2</w:t>
      </w:r>
      <w:r>
        <w:rPr>
          <w:b/>
          <w:sz w:val="32"/>
          <w:szCs w:val="32"/>
        </w:rPr>
        <w:t xml:space="preserve"> </w:t>
      </w:r>
      <w:proofErr w:type="gramStart"/>
      <w:r>
        <w:rPr>
          <w:b/>
          <w:sz w:val="32"/>
          <w:szCs w:val="32"/>
        </w:rPr>
        <w:t xml:space="preserve">- </w:t>
      </w:r>
      <w:r w:rsidRPr="00C34624">
        <w:rPr>
          <w:b/>
          <w:sz w:val="32"/>
          <w:szCs w:val="32"/>
        </w:rPr>
        <w:t xml:space="preserve"> Shays</w:t>
      </w:r>
      <w:proofErr w:type="gramEnd"/>
      <w:r w:rsidRPr="00C34624">
        <w:rPr>
          <w:b/>
          <w:sz w:val="32"/>
          <w:szCs w:val="32"/>
        </w:rPr>
        <w:t>’ Rebellion</w:t>
      </w:r>
    </w:p>
    <w:p w:rsidR="00BE127D" w:rsidRPr="00C34624" w:rsidRDefault="00BE127D" w:rsidP="00BE127D">
      <w:pPr>
        <w:jc w:val="center"/>
        <w:rPr>
          <w:b/>
          <w:sz w:val="32"/>
          <w:szCs w:val="32"/>
        </w:rPr>
      </w:pPr>
    </w:p>
    <w:p w:rsidR="00BE127D" w:rsidRDefault="00BE127D" w:rsidP="00BE127D">
      <w:pPr>
        <w:pStyle w:val="ListParagraph"/>
        <w:numPr>
          <w:ilvl w:val="0"/>
          <w:numId w:val="1"/>
        </w:numPr>
      </w:pPr>
      <w:r>
        <w:t>How did the Treaty of Paris 1783 bring an end to the bartering system in Massachusetts?  What were the consequences of this?</w:t>
      </w:r>
    </w:p>
    <w:p w:rsidR="00BE127D" w:rsidRDefault="00BE127D" w:rsidP="00BE127D"/>
    <w:p w:rsidR="00BE127D" w:rsidRDefault="00BE127D" w:rsidP="00BE127D">
      <w:pPr>
        <w:pStyle w:val="ListParagraph"/>
        <w:numPr>
          <w:ilvl w:val="0"/>
          <w:numId w:val="1"/>
        </w:numPr>
      </w:pPr>
      <w:r>
        <w:t xml:space="preserve">Explain the following quote: “In a cruel twist of fate, the heroes of the revolution were going broke paying their own salaries” (page 34).  </w:t>
      </w:r>
    </w:p>
    <w:p w:rsidR="00BE127D" w:rsidRDefault="00BE127D" w:rsidP="00BE127D">
      <w:pPr>
        <w:pStyle w:val="ListParagraph"/>
      </w:pPr>
    </w:p>
    <w:p w:rsidR="00BE127D" w:rsidRDefault="00BE127D" w:rsidP="00BE127D">
      <w:pPr>
        <w:pStyle w:val="ListParagraph"/>
      </w:pPr>
    </w:p>
    <w:p w:rsidR="00BE127D" w:rsidRDefault="00BE127D" w:rsidP="00BE127D">
      <w:pPr>
        <w:pStyle w:val="ListParagraph"/>
      </w:pPr>
    </w:p>
    <w:p w:rsidR="00BE127D" w:rsidRDefault="00BE127D" w:rsidP="00BE127D">
      <w:pPr>
        <w:pStyle w:val="ListParagraph"/>
      </w:pPr>
    </w:p>
    <w:p w:rsidR="00BE127D" w:rsidRDefault="00BE127D" w:rsidP="00BE127D">
      <w:pPr>
        <w:pStyle w:val="ListParagraph"/>
        <w:numPr>
          <w:ilvl w:val="0"/>
          <w:numId w:val="1"/>
        </w:numPr>
      </w:pPr>
      <w:r>
        <w:t>“The constitution (Articles of Confederation) is broke already, the governor has too much salary, the judges of the court have too much salary…</w:t>
      </w:r>
      <w:proofErr w:type="gramStart"/>
      <w:r>
        <w:t>…..</w:t>
      </w:r>
      <w:proofErr w:type="gramEnd"/>
      <w:r>
        <w:t xml:space="preserve">the general court shall not sit.  We will pay no more respect to them then </w:t>
      </w:r>
      <w:proofErr w:type="gramStart"/>
      <w:r>
        <w:t xml:space="preserve">puppies”   </w:t>
      </w:r>
      <w:proofErr w:type="gramEnd"/>
      <w:r>
        <w:t xml:space="preserve">  Samuel Ely, Massachusetts organizer, 1782 (page 34)</w:t>
      </w:r>
    </w:p>
    <w:p w:rsidR="00BE127D" w:rsidRDefault="00BE127D" w:rsidP="00BE127D">
      <w:pPr>
        <w:ind w:left="720"/>
      </w:pPr>
      <w:r>
        <w:t>Ely was imprisoned by the state of Massachusetts on sedition charges for the stating the above quote.</w:t>
      </w:r>
    </w:p>
    <w:p w:rsidR="00BE127D" w:rsidRDefault="00BE127D" w:rsidP="00BE127D">
      <w:pPr>
        <w:pStyle w:val="ListParagraph"/>
        <w:numPr>
          <w:ilvl w:val="1"/>
          <w:numId w:val="1"/>
        </w:numPr>
      </w:pPr>
      <w:r>
        <w:t xml:space="preserve">What is </w:t>
      </w:r>
      <w:r w:rsidRPr="00D45526">
        <w:rPr>
          <w:b/>
        </w:rPr>
        <w:t>sedition</w:t>
      </w:r>
      <w:r>
        <w:t>?</w:t>
      </w:r>
    </w:p>
    <w:p w:rsidR="00BE127D" w:rsidRDefault="00BE127D" w:rsidP="00BE127D">
      <w:pPr>
        <w:pStyle w:val="ListParagraph"/>
        <w:ind w:left="1440"/>
      </w:pPr>
    </w:p>
    <w:p w:rsidR="00BE127D" w:rsidRDefault="00BE127D" w:rsidP="00BE127D">
      <w:pPr>
        <w:pStyle w:val="ListParagraph"/>
        <w:numPr>
          <w:ilvl w:val="1"/>
          <w:numId w:val="1"/>
        </w:numPr>
      </w:pPr>
      <w:r>
        <w:t>What principle of the today’s constitution does this violate?</w:t>
      </w:r>
    </w:p>
    <w:p w:rsidR="00BE127D" w:rsidRDefault="00BE127D" w:rsidP="00BE127D">
      <w:pPr>
        <w:pStyle w:val="ListParagraph"/>
        <w:ind w:left="1440"/>
      </w:pPr>
    </w:p>
    <w:p w:rsidR="00BE127D" w:rsidRDefault="00BE127D" w:rsidP="00BE127D">
      <w:pPr>
        <w:pStyle w:val="ListParagraph"/>
        <w:numPr>
          <w:ilvl w:val="1"/>
          <w:numId w:val="1"/>
        </w:numPr>
      </w:pPr>
      <w:r>
        <w:t>Why do you think people insisted this principle be included in the constitution under The Bill of Rights?</w:t>
      </w:r>
    </w:p>
    <w:p w:rsidR="00BE127D" w:rsidRDefault="00BE127D" w:rsidP="00BE127D">
      <w:pPr>
        <w:pStyle w:val="ListParagraph"/>
      </w:pPr>
    </w:p>
    <w:p w:rsidR="00BE127D" w:rsidRDefault="00BE127D" w:rsidP="00BE127D">
      <w:pPr>
        <w:pStyle w:val="ListParagraph"/>
      </w:pPr>
    </w:p>
    <w:p w:rsidR="00BE127D" w:rsidRDefault="00BE127D" w:rsidP="00BE127D">
      <w:pPr>
        <w:pStyle w:val="ListParagraph"/>
        <w:numPr>
          <w:ilvl w:val="0"/>
          <w:numId w:val="1"/>
        </w:numPr>
      </w:pPr>
      <w:r>
        <w:t xml:space="preserve">Explain the following quote: “Whenever any encroachments are made either upon the liberties or properties of the people, if redress cannot be had without, it is virtue in them to disturb the government” </w:t>
      </w:r>
      <w:r>
        <w:tab/>
      </w:r>
      <w:r>
        <w:tab/>
        <w:t>William Whiting (page 35)</w:t>
      </w:r>
    </w:p>
    <w:p w:rsidR="00BE127D" w:rsidRDefault="00BE127D" w:rsidP="00BE127D">
      <w:pPr>
        <w:pStyle w:val="ListParagraph"/>
      </w:pPr>
    </w:p>
    <w:p w:rsidR="00BE127D" w:rsidRDefault="00BE127D" w:rsidP="00BE127D">
      <w:pPr>
        <w:pStyle w:val="ListParagraph"/>
      </w:pPr>
    </w:p>
    <w:p w:rsidR="00BE127D" w:rsidRDefault="00BE127D" w:rsidP="00BE127D">
      <w:pPr>
        <w:pStyle w:val="ListParagraph"/>
      </w:pPr>
    </w:p>
    <w:p w:rsidR="00BE127D" w:rsidRDefault="00BE127D" w:rsidP="00BE127D">
      <w:pPr>
        <w:pStyle w:val="ListParagraph"/>
        <w:numPr>
          <w:ilvl w:val="0"/>
          <w:numId w:val="1"/>
        </w:numPr>
      </w:pPr>
      <w:r>
        <w:t>How does the above quote compare to the thoughts put forth in the Declaration of Independence?</w:t>
      </w:r>
    </w:p>
    <w:p w:rsidR="00BE127D" w:rsidRDefault="00BE127D" w:rsidP="00BE127D"/>
    <w:p w:rsidR="00BE127D" w:rsidRDefault="00BE127D" w:rsidP="00BE127D"/>
    <w:p w:rsidR="00BE127D" w:rsidRDefault="00BE127D" w:rsidP="00BE127D"/>
    <w:p w:rsidR="00BE127D" w:rsidRDefault="00BE127D" w:rsidP="00BE127D">
      <w:pPr>
        <w:pStyle w:val="ListParagraph"/>
        <w:numPr>
          <w:ilvl w:val="0"/>
          <w:numId w:val="1"/>
        </w:numPr>
      </w:pPr>
      <w:r>
        <w:t>How did opponents of the rebellion such as Samuel Adams view Daniel Shays?</w:t>
      </w:r>
    </w:p>
    <w:p w:rsidR="00BE127D" w:rsidRDefault="00BE127D" w:rsidP="00BE127D">
      <w:pPr>
        <w:pStyle w:val="ListParagraph"/>
      </w:pPr>
    </w:p>
    <w:p w:rsidR="00BE127D" w:rsidRDefault="00BE127D" w:rsidP="00BE127D">
      <w:pPr>
        <w:pStyle w:val="ListParagraph"/>
        <w:numPr>
          <w:ilvl w:val="0"/>
          <w:numId w:val="1"/>
        </w:numPr>
      </w:pPr>
      <w:r>
        <w:t>List and describe THREE effects of the rebellion.</w:t>
      </w:r>
    </w:p>
    <w:p w:rsidR="00BE127D" w:rsidRDefault="00BE127D" w:rsidP="00BE127D">
      <w:pPr>
        <w:pStyle w:val="ListParagraph"/>
      </w:pPr>
    </w:p>
    <w:p w:rsidR="00BE127D" w:rsidRDefault="00BE127D" w:rsidP="00BE127D">
      <w:pPr>
        <w:pStyle w:val="ListParagraph"/>
        <w:numPr>
          <w:ilvl w:val="1"/>
          <w:numId w:val="1"/>
        </w:numPr>
      </w:pPr>
    </w:p>
    <w:p w:rsidR="00BE127D" w:rsidRDefault="00BE127D" w:rsidP="00BE127D"/>
    <w:p w:rsidR="00BE127D" w:rsidRDefault="00BE127D" w:rsidP="00BE127D"/>
    <w:p w:rsidR="00BE127D" w:rsidRDefault="00BE127D" w:rsidP="00BE127D">
      <w:pPr>
        <w:pStyle w:val="ListParagraph"/>
        <w:numPr>
          <w:ilvl w:val="1"/>
          <w:numId w:val="1"/>
        </w:numPr>
      </w:pPr>
    </w:p>
    <w:p w:rsidR="00BE127D" w:rsidRDefault="00BE127D" w:rsidP="00BE127D"/>
    <w:p w:rsidR="00BE127D" w:rsidRDefault="00BE127D" w:rsidP="00BE127D">
      <w:pPr>
        <w:ind w:left="1080"/>
      </w:pPr>
    </w:p>
    <w:p w:rsidR="00BE127D" w:rsidRDefault="00BE127D" w:rsidP="00BE127D">
      <w:pPr>
        <w:ind w:left="1080"/>
      </w:pPr>
      <w:r>
        <w:t xml:space="preserve">c. </w:t>
      </w:r>
    </w:p>
    <w:p w:rsidR="00BE127D" w:rsidRDefault="00BE127D" w:rsidP="00BE127D">
      <w:pPr>
        <w:ind w:left="1080"/>
      </w:pPr>
    </w:p>
    <w:p w:rsidR="00BE127D" w:rsidRDefault="00BE127D" w:rsidP="00BE127D">
      <w:pPr>
        <w:ind w:left="1080"/>
      </w:pPr>
    </w:p>
    <w:p w:rsidR="00BE127D" w:rsidRDefault="00BE127D" w:rsidP="00BE127D">
      <w:pPr>
        <w:ind w:left="1080"/>
      </w:pPr>
    </w:p>
    <w:p w:rsidR="00BE127D" w:rsidRDefault="00BE127D" w:rsidP="00BE127D">
      <w:pPr>
        <w:ind w:left="360"/>
        <w:rPr>
          <w:b/>
        </w:rPr>
      </w:pPr>
      <w:r>
        <w:t>8. In your opinion was the rebellion good or bad for the country.  Justify your response with evidence from the text. (Make sure to cite your evidence using the page number).</w:t>
      </w:r>
    </w:p>
    <w:p w:rsidR="00BE127D" w:rsidRDefault="00BE127D" w:rsidP="00BE127D">
      <w:pPr>
        <w:ind w:left="360"/>
        <w:rPr>
          <w:b/>
        </w:rPr>
      </w:pPr>
    </w:p>
    <w:p w:rsidR="00BE127D" w:rsidRDefault="00BE127D" w:rsidP="00BE127D">
      <w:pPr>
        <w:ind w:left="360"/>
        <w:rPr>
          <w:b/>
        </w:rPr>
      </w:pPr>
    </w:p>
    <w:p w:rsidR="00BE127D" w:rsidRDefault="00BE127D" w:rsidP="00BE127D">
      <w:pPr>
        <w:ind w:left="360"/>
        <w:rPr>
          <w:b/>
        </w:rPr>
      </w:pPr>
    </w:p>
    <w:p w:rsidR="00BE127D" w:rsidRDefault="00BE127D" w:rsidP="00BE127D">
      <w:pPr>
        <w:ind w:left="360"/>
        <w:rPr>
          <w:b/>
        </w:rPr>
      </w:pPr>
    </w:p>
    <w:p w:rsidR="00BE127D" w:rsidRPr="00273B64" w:rsidRDefault="00BE127D" w:rsidP="00BE127D">
      <w:pPr>
        <w:ind w:left="360"/>
        <w:rPr>
          <w:b/>
        </w:rPr>
      </w:pPr>
      <w:r w:rsidRPr="00273B64">
        <w:rPr>
          <w:b/>
        </w:rPr>
        <w:t>Modern Day Connection</w:t>
      </w:r>
    </w:p>
    <w:p w:rsidR="00BE127D" w:rsidRDefault="00BE127D" w:rsidP="00BE127D">
      <w:pPr>
        <w:ind w:left="360"/>
      </w:pPr>
      <w:r>
        <w:t xml:space="preserve">Briefly research our nation’s current tax code.  Write one paragraph explaining the current tax code.  In the second paragraph describe how you think Daniel Shays were would feel about today’s tax structure if he were alive today? Explain you reasoning.  </w:t>
      </w:r>
    </w:p>
    <w:p w:rsidR="00BE127D" w:rsidRDefault="00BE127D" w:rsidP="00BE127D">
      <w:pPr>
        <w:ind w:left="360"/>
      </w:pPr>
    </w:p>
    <w:p w:rsidR="00BE127D" w:rsidRDefault="00BE127D" w:rsidP="00BE127D">
      <w:pPr>
        <w:ind w:left="360"/>
      </w:pPr>
    </w:p>
    <w:p w:rsidR="00BE127D" w:rsidRDefault="00BE127D" w:rsidP="00BE127D">
      <w:pPr>
        <w:ind w:left="360"/>
      </w:pPr>
    </w:p>
    <w:p w:rsidR="00BE127D" w:rsidRDefault="00BE127D" w:rsidP="00BE127D">
      <w:pPr>
        <w:ind w:left="360"/>
      </w:pPr>
    </w:p>
    <w:p w:rsidR="00BE127D" w:rsidRDefault="00BE127D" w:rsidP="00BE127D">
      <w:pPr>
        <w:ind w:left="360"/>
      </w:pPr>
    </w:p>
    <w:p w:rsidR="00BE127D" w:rsidRDefault="00BE127D" w:rsidP="00BE127D">
      <w:pPr>
        <w:ind w:left="360"/>
      </w:pPr>
    </w:p>
    <w:p w:rsidR="00BE127D" w:rsidRDefault="00BE127D" w:rsidP="00BE127D">
      <w:pPr>
        <w:ind w:left="360"/>
      </w:pPr>
    </w:p>
    <w:p w:rsidR="00BE127D" w:rsidRDefault="00BE127D" w:rsidP="00BE127D">
      <w:pPr>
        <w:ind w:left="360"/>
      </w:pPr>
    </w:p>
    <w:p w:rsidR="008A4527" w:rsidRDefault="008A4527">
      <w:bookmarkStart w:id="0" w:name="_GoBack"/>
      <w:bookmarkEnd w:id="0"/>
    </w:p>
    <w:sectPr w:rsidR="008A4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53597"/>
    <w:multiLevelType w:val="hybridMultilevel"/>
    <w:tmpl w:val="80DAB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7D"/>
    <w:rsid w:val="008A4527"/>
    <w:rsid w:val="00BE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12815-3061-4C37-9223-AB26A8D1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Slenczka</dc:creator>
  <cp:keywords/>
  <dc:description/>
  <cp:lastModifiedBy>Shawn Slenczka</cp:lastModifiedBy>
  <cp:revision>1</cp:revision>
  <dcterms:created xsi:type="dcterms:W3CDTF">2020-08-27T18:43:00Z</dcterms:created>
  <dcterms:modified xsi:type="dcterms:W3CDTF">2020-08-27T18:44:00Z</dcterms:modified>
</cp:coreProperties>
</file>